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96BB" w14:textId="49343B7A" w:rsidR="004E141D" w:rsidRDefault="00E31E41" w:rsidP="004E14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DRAFT </w:t>
      </w:r>
      <w:r w:rsidR="004E141D">
        <w:rPr>
          <w:sz w:val="32"/>
          <w:szCs w:val="32"/>
        </w:rPr>
        <w:t>SSC PAC Agenda</w:t>
      </w:r>
    </w:p>
    <w:p w14:paraId="2C4B6E2F" w14:textId="0DEA6096" w:rsidR="004E141D" w:rsidRDefault="00057A35" w:rsidP="004E141D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 7</w:t>
      </w:r>
      <w:r w:rsidR="004E141D">
        <w:rPr>
          <w:sz w:val="32"/>
          <w:szCs w:val="32"/>
        </w:rPr>
        <w:t>, 2022</w:t>
      </w:r>
    </w:p>
    <w:p w14:paraId="64CECA6D" w14:textId="77777777" w:rsidR="004E141D" w:rsidRDefault="004E141D" w:rsidP="004E141D">
      <w:pPr>
        <w:jc w:val="center"/>
        <w:rPr>
          <w:sz w:val="32"/>
          <w:szCs w:val="32"/>
        </w:rPr>
      </w:pPr>
      <w:r>
        <w:rPr>
          <w:sz w:val="32"/>
          <w:szCs w:val="32"/>
        </w:rPr>
        <w:t>1:00-4:00 pm</w:t>
      </w:r>
    </w:p>
    <w:p w14:paraId="6C38B121" w14:textId="77777777" w:rsidR="004E141D" w:rsidRDefault="004E141D" w:rsidP="004E141D">
      <w:r>
        <w:rPr>
          <w:b/>
          <w:bCs/>
        </w:rPr>
        <w:t>1:00</w:t>
      </w:r>
      <w:r>
        <w:t xml:space="preserve">       </w:t>
      </w:r>
      <w:r w:rsidRPr="007E5792">
        <w:rPr>
          <w:b/>
          <w:bCs/>
        </w:rPr>
        <w:t>Meeting introduction</w:t>
      </w:r>
      <w:r>
        <w:t xml:space="preserve"> (10 min)</w:t>
      </w:r>
    </w:p>
    <w:p w14:paraId="27DA56EB" w14:textId="084971F1" w:rsidR="00E31E41" w:rsidRDefault="001D2A6F" w:rsidP="007E5792">
      <w:pPr>
        <w:spacing w:line="240" w:lineRule="auto"/>
        <w:ind w:left="720" w:firstLine="720"/>
        <w:contextualSpacing/>
      </w:pPr>
      <w:r>
        <w:rPr>
          <w:rFonts w:cs="Calibri"/>
          <w:color w:val="222222"/>
        </w:rPr>
        <w:t>Intro</w:t>
      </w:r>
      <w:r w:rsidR="00E31E41" w:rsidRPr="00E31E41">
        <w:t xml:space="preserve"> </w:t>
      </w:r>
      <w:r w:rsidR="00E31E41">
        <w:t xml:space="preserve">Purpose </w:t>
      </w:r>
    </w:p>
    <w:p w14:paraId="7E453AC0" w14:textId="77777777" w:rsidR="00E31E41" w:rsidRDefault="00E31E41" w:rsidP="007E5792">
      <w:pPr>
        <w:spacing w:line="240" w:lineRule="auto"/>
        <w:ind w:left="1440"/>
        <w:contextualSpacing/>
      </w:pPr>
      <w:r>
        <w:t>Objectives</w:t>
      </w:r>
    </w:p>
    <w:p w14:paraId="40EBDF98" w14:textId="77777777" w:rsidR="00E31E41" w:rsidRDefault="00E31E41" w:rsidP="007E5792">
      <w:pPr>
        <w:spacing w:line="240" w:lineRule="auto"/>
        <w:ind w:left="1440"/>
        <w:contextualSpacing/>
      </w:pPr>
      <w:r>
        <w:t>Agenda</w:t>
      </w:r>
    </w:p>
    <w:p w14:paraId="33EDB032" w14:textId="77777777" w:rsidR="00E31E41" w:rsidRDefault="00E31E41" w:rsidP="007E5792">
      <w:pPr>
        <w:spacing w:line="240" w:lineRule="auto"/>
        <w:ind w:left="1440"/>
        <w:contextualSpacing/>
      </w:pPr>
      <w:r>
        <w:t xml:space="preserve">Updates </w:t>
      </w:r>
    </w:p>
    <w:p w14:paraId="21A3297D" w14:textId="408D502C" w:rsidR="001D2A6F" w:rsidRDefault="001D2A6F" w:rsidP="00E31E41">
      <w:pPr>
        <w:pStyle w:val="m3402957006670125948msolistparagraph"/>
        <w:shd w:val="clear" w:color="auto" w:fill="FFFFFF"/>
        <w:spacing w:before="0" w:beforeAutospacing="0" w:after="0" w:afterAutospacing="0" w:line="233" w:lineRule="atLeast"/>
        <w:ind w:left="720"/>
        <w:rPr>
          <w:rFonts w:ascii="Calibri" w:hAnsi="Calibri" w:cs="Calibri"/>
          <w:color w:val="222222"/>
          <w:sz w:val="22"/>
          <w:szCs w:val="22"/>
        </w:rPr>
      </w:pPr>
    </w:p>
    <w:p w14:paraId="0B7B54CA" w14:textId="219DD420" w:rsidR="001D2A6F" w:rsidRPr="007E5792" w:rsidRDefault="007E5792" w:rsidP="00E31E41">
      <w:pPr>
        <w:pStyle w:val="m3402957006670125948msolistparagraph"/>
        <w:shd w:val="clear" w:color="auto" w:fill="FFFFFF"/>
        <w:spacing w:before="0" w:beforeAutospacing="0" w:after="0" w:afterAutospacing="0" w:line="233" w:lineRule="atLeast"/>
        <w:ind w:left="360"/>
        <w:rPr>
          <w:rFonts w:ascii="Calibri" w:hAnsi="Calibri" w:cs="Calibri"/>
          <w:b/>
          <w:bCs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        </w:t>
      </w:r>
      <w:r w:rsidR="001D2A6F" w:rsidRPr="007E5792">
        <w:rPr>
          <w:rFonts w:ascii="Calibri" w:hAnsi="Calibri" w:cs="Calibri"/>
          <w:b/>
          <w:bCs/>
          <w:color w:val="222222"/>
          <w:sz w:val="22"/>
          <w:szCs w:val="22"/>
        </w:rPr>
        <w:t xml:space="preserve">Review of SSC 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PAC </w:t>
      </w:r>
      <w:r w:rsidR="008B30CB" w:rsidRPr="007E5792">
        <w:rPr>
          <w:rFonts w:ascii="Calibri" w:hAnsi="Calibri" w:cs="Calibri"/>
          <w:b/>
          <w:bCs/>
          <w:color w:val="222222"/>
          <w:sz w:val="22"/>
          <w:szCs w:val="22"/>
        </w:rPr>
        <w:t xml:space="preserve">draft </w:t>
      </w:r>
      <w:r w:rsidR="001D2A6F" w:rsidRPr="007E5792">
        <w:rPr>
          <w:rFonts w:ascii="Calibri" w:hAnsi="Calibri" w:cs="Calibri"/>
          <w:b/>
          <w:bCs/>
          <w:color w:val="222222"/>
          <w:sz w:val="22"/>
          <w:szCs w:val="22"/>
        </w:rPr>
        <w:t>final report</w:t>
      </w:r>
    </w:p>
    <w:p w14:paraId="15707B96" w14:textId="77777777" w:rsidR="001D2A6F" w:rsidRPr="007E5792" w:rsidRDefault="001D2A6F" w:rsidP="007E5792">
      <w:pPr>
        <w:pStyle w:val="ListParagraph"/>
        <w:numPr>
          <w:ilvl w:val="0"/>
          <w:numId w:val="18"/>
        </w:numPr>
      </w:pPr>
      <w:r w:rsidRPr="007E5792">
        <w:t>Cover summary</w:t>
      </w:r>
    </w:p>
    <w:p w14:paraId="77CC6E1E" w14:textId="612D3444" w:rsidR="001D2A6F" w:rsidRPr="007E5792" w:rsidRDefault="001D2A6F" w:rsidP="007E5792">
      <w:pPr>
        <w:pStyle w:val="ListParagraph"/>
        <w:numPr>
          <w:ilvl w:val="0"/>
          <w:numId w:val="18"/>
        </w:numPr>
      </w:pPr>
      <w:r w:rsidRPr="007E5792">
        <w:t>SSC PAC Survey from OCT</w:t>
      </w:r>
    </w:p>
    <w:p w14:paraId="58CBF977" w14:textId="7F8D9F2E" w:rsidR="001D2A6F" w:rsidRPr="007E5792" w:rsidRDefault="001D2A6F" w:rsidP="007E5792">
      <w:pPr>
        <w:pStyle w:val="ListParagraph"/>
        <w:numPr>
          <w:ilvl w:val="0"/>
          <w:numId w:val="18"/>
        </w:numPr>
      </w:pPr>
      <w:r w:rsidRPr="007E5792">
        <w:t>4 subgroup papers</w:t>
      </w:r>
    </w:p>
    <w:p w14:paraId="1DCA35A9" w14:textId="77777777" w:rsidR="001D2A6F" w:rsidRPr="007E5792" w:rsidRDefault="007E5792" w:rsidP="007E5792">
      <w:pPr>
        <w:pStyle w:val="ListParagraph"/>
        <w:numPr>
          <w:ilvl w:val="1"/>
          <w:numId w:val="18"/>
        </w:numPr>
      </w:pPr>
      <w:hyperlink r:id="rId5" w:history="1">
        <w:r w:rsidR="001D2A6F" w:rsidRPr="007E5792">
          <w:rPr>
            <w:rStyle w:val="Hyperlink"/>
          </w:rPr>
          <w:t>Phase II sub-workgroup</w:t>
        </w:r>
      </w:hyperlink>
    </w:p>
    <w:p w14:paraId="7179441F" w14:textId="77777777" w:rsidR="001D2A6F" w:rsidRPr="007E5792" w:rsidRDefault="007E5792" w:rsidP="007E5792">
      <w:pPr>
        <w:pStyle w:val="ListParagraph"/>
        <w:numPr>
          <w:ilvl w:val="1"/>
          <w:numId w:val="18"/>
        </w:numPr>
      </w:pPr>
      <w:hyperlink r:id="rId6" w:history="1">
        <w:r w:rsidR="001D2A6F" w:rsidRPr="007E5792">
          <w:rPr>
            <w:rStyle w:val="Hyperlink"/>
          </w:rPr>
          <w:t>Multipliers</w:t>
        </w:r>
      </w:hyperlink>
    </w:p>
    <w:p w14:paraId="54374E26" w14:textId="77777777" w:rsidR="001D2A6F" w:rsidRPr="007E5792" w:rsidRDefault="007E5792" w:rsidP="007E5792">
      <w:pPr>
        <w:pStyle w:val="ListParagraph"/>
        <w:numPr>
          <w:ilvl w:val="1"/>
          <w:numId w:val="18"/>
        </w:numPr>
      </w:pPr>
      <w:hyperlink r:id="rId7" w:history="1">
        <w:r w:rsidR="001D2A6F" w:rsidRPr="007E5792">
          <w:rPr>
            <w:rStyle w:val="Hyperlink"/>
          </w:rPr>
          <w:t>Simplified reporting</w:t>
        </w:r>
      </w:hyperlink>
    </w:p>
    <w:p w14:paraId="772098C6" w14:textId="46B583EF" w:rsidR="001D2A6F" w:rsidRPr="007E5792" w:rsidRDefault="007E5792" w:rsidP="007E5792">
      <w:pPr>
        <w:pStyle w:val="ListParagraph"/>
        <w:numPr>
          <w:ilvl w:val="1"/>
          <w:numId w:val="18"/>
        </w:numPr>
      </w:pPr>
      <w:hyperlink r:id="rId8" w:history="1">
        <w:r w:rsidR="001D2A6F" w:rsidRPr="007E5792">
          <w:rPr>
            <w:rStyle w:val="Hyperlink"/>
          </w:rPr>
          <w:t>Collaboration</w:t>
        </w:r>
      </w:hyperlink>
    </w:p>
    <w:p w14:paraId="242E3874" w14:textId="4FA7CB60" w:rsidR="001D2A6F" w:rsidRPr="007E5792" w:rsidRDefault="001D2A6F" w:rsidP="007E5792">
      <w:pPr>
        <w:pStyle w:val="ListParagraph"/>
        <w:numPr>
          <w:ilvl w:val="0"/>
          <w:numId w:val="18"/>
        </w:numPr>
      </w:pPr>
      <w:r w:rsidRPr="007E5792">
        <w:t xml:space="preserve">Nov meeting notes </w:t>
      </w:r>
    </w:p>
    <w:p w14:paraId="4218FAE4" w14:textId="3C8ACC95" w:rsidR="00FA4108" w:rsidRPr="007E5792" w:rsidRDefault="00FA4108" w:rsidP="007E5792">
      <w:pPr>
        <w:pStyle w:val="ListParagraph"/>
        <w:numPr>
          <w:ilvl w:val="0"/>
          <w:numId w:val="18"/>
        </w:numPr>
      </w:pPr>
      <w:r w:rsidRPr="007E5792">
        <w:t>Charter</w:t>
      </w:r>
    </w:p>
    <w:p w14:paraId="56750E2F" w14:textId="19CD6A88" w:rsidR="00FA4108" w:rsidRPr="007E5792" w:rsidRDefault="00FA4108" w:rsidP="007E5792">
      <w:pPr>
        <w:pStyle w:val="m3402957006670125948msolistparagraph"/>
        <w:shd w:val="clear" w:color="auto" w:fill="FFFFFF"/>
        <w:spacing w:before="0" w:beforeAutospacing="0" w:after="0" w:afterAutospacing="0" w:line="233" w:lineRule="atLeast"/>
        <w:ind w:left="360" w:firstLine="360"/>
        <w:rPr>
          <w:rFonts w:ascii="Calibri" w:hAnsi="Calibri" w:cs="Calibri"/>
          <w:b/>
          <w:bCs/>
          <w:color w:val="222222"/>
          <w:sz w:val="22"/>
          <w:szCs w:val="22"/>
        </w:rPr>
      </w:pPr>
      <w:r w:rsidRPr="007E5792">
        <w:rPr>
          <w:rFonts w:ascii="Calibri" w:hAnsi="Calibri" w:cs="Calibri"/>
          <w:b/>
          <w:bCs/>
          <w:color w:val="222222"/>
          <w:sz w:val="22"/>
          <w:szCs w:val="22"/>
        </w:rPr>
        <w:t xml:space="preserve">PAC feedback on </w:t>
      </w:r>
      <w:r w:rsidR="00E31E41" w:rsidRPr="007E5792">
        <w:rPr>
          <w:rFonts w:ascii="Calibri" w:hAnsi="Calibri" w:cs="Calibri"/>
          <w:b/>
          <w:bCs/>
          <w:color w:val="222222"/>
          <w:sz w:val="22"/>
          <w:szCs w:val="22"/>
        </w:rPr>
        <w:t xml:space="preserve">draft </w:t>
      </w:r>
      <w:r w:rsidRPr="007E5792">
        <w:rPr>
          <w:rFonts w:ascii="Calibri" w:hAnsi="Calibri" w:cs="Calibri"/>
          <w:b/>
          <w:bCs/>
          <w:color w:val="222222"/>
          <w:sz w:val="22"/>
          <w:szCs w:val="22"/>
        </w:rPr>
        <w:t>report</w:t>
      </w:r>
    </w:p>
    <w:p w14:paraId="787C93CF" w14:textId="77777777" w:rsidR="00E31E41" w:rsidRDefault="00E31E41" w:rsidP="00E31E41">
      <w:pPr>
        <w:pStyle w:val="m3402957006670125948msolistparagraph"/>
        <w:shd w:val="clear" w:color="auto" w:fill="FFFFFF"/>
        <w:spacing w:before="0" w:beforeAutospacing="0" w:after="0" w:afterAutospacing="0" w:line="233" w:lineRule="atLeast"/>
        <w:ind w:left="360"/>
        <w:rPr>
          <w:rFonts w:ascii="Calibri" w:hAnsi="Calibri" w:cs="Calibri"/>
          <w:color w:val="222222"/>
          <w:sz w:val="22"/>
          <w:szCs w:val="22"/>
        </w:rPr>
      </w:pPr>
    </w:p>
    <w:p w14:paraId="1D0667EB" w14:textId="77777777" w:rsidR="00E31E41" w:rsidRPr="004E141D" w:rsidRDefault="00E31E41" w:rsidP="00E31E41">
      <w:pPr>
        <w:rPr>
          <w:b/>
          <w:bCs/>
        </w:rPr>
      </w:pPr>
      <w:r w:rsidRPr="004E141D">
        <w:rPr>
          <w:b/>
          <w:bCs/>
        </w:rPr>
        <w:t>~ 2:</w:t>
      </w:r>
      <w:r>
        <w:rPr>
          <w:b/>
          <w:bCs/>
        </w:rPr>
        <w:t>0</w:t>
      </w:r>
      <w:r w:rsidRPr="004E141D">
        <w:rPr>
          <w:b/>
          <w:bCs/>
        </w:rPr>
        <w:t>0</w:t>
      </w:r>
      <w:r w:rsidRPr="004E141D">
        <w:rPr>
          <w:b/>
          <w:bCs/>
        </w:rPr>
        <w:tab/>
      </w:r>
      <w:r w:rsidRPr="007E5792">
        <w:t>Break (5)</w:t>
      </w:r>
    </w:p>
    <w:p w14:paraId="1C387509" w14:textId="762ACB5F" w:rsidR="001D2A6F" w:rsidRDefault="001D2A6F" w:rsidP="007E5792">
      <w:pPr>
        <w:pStyle w:val="m3402957006670125948msolistparagraph"/>
        <w:shd w:val="clear" w:color="auto" w:fill="FFFFFF"/>
        <w:spacing w:before="0" w:beforeAutospacing="0" w:after="0" w:afterAutospacing="0" w:line="233" w:lineRule="atLeast"/>
        <w:ind w:left="360" w:firstLine="360"/>
        <w:rPr>
          <w:rFonts w:ascii="Calibri" w:hAnsi="Calibri" w:cs="Calibri"/>
          <w:color w:val="222222"/>
          <w:sz w:val="22"/>
          <w:szCs w:val="22"/>
        </w:rPr>
      </w:pPr>
      <w:r w:rsidRPr="007E5792">
        <w:rPr>
          <w:rFonts w:ascii="Calibri" w:hAnsi="Calibri" w:cs="Calibri"/>
          <w:b/>
          <w:bCs/>
          <w:color w:val="222222"/>
          <w:sz w:val="22"/>
          <w:szCs w:val="22"/>
        </w:rPr>
        <w:t>E</w:t>
      </w:r>
      <w:r w:rsidR="00FA4108" w:rsidRPr="007E5792">
        <w:rPr>
          <w:rFonts w:ascii="Calibri" w:hAnsi="Calibri" w:cs="Calibri"/>
          <w:b/>
          <w:bCs/>
          <w:color w:val="222222"/>
          <w:sz w:val="22"/>
          <w:szCs w:val="22"/>
        </w:rPr>
        <w:t>cology</w:t>
      </w:r>
      <w:r w:rsidR="007E5792" w:rsidRPr="007E5792">
        <w:rPr>
          <w:rFonts w:ascii="Calibri" w:hAnsi="Calibri" w:cs="Calibri"/>
          <w:b/>
          <w:bCs/>
          <w:color w:val="222222"/>
          <w:sz w:val="22"/>
          <w:szCs w:val="22"/>
        </w:rPr>
        <w:t xml:space="preserve"> shares ideas for preliminary permit drafts</w:t>
      </w:r>
      <w:r w:rsidR="00FA4108">
        <w:rPr>
          <w:rFonts w:ascii="Calibri" w:hAnsi="Calibri" w:cs="Calibri"/>
          <w:color w:val="222222"/>
          <w:sz w:val="22"/>
          <w:szCs w:val="22"/>
        </w:rPr>
        <w:t xml:space="preserve"> (subject to management review)</w:t>
      </w:r>
    </w:p>
    <w:p w14:paraId="45C5BCAA" w14:textId="2DB8C668" w:rsidR="00FA4108" w:rsidRDefault="00FA4108" w:rsidP="00E31E41">
      <w:pPr>
        <w:pStyle w:val="m3402957006670125948msolistparagraph"/>
        <w:shd w:val="clear" w:color="auto" w:fill="FFFFFF"/>
        <w:spacing w:before="0" w:beforeAutospacing="0" w:after="0" w:afterAutospacing="0" w:line="233" w:lineRule="atLeast"/>
        <w:ind w:left="360" w:firstLine="36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PAC </w:t>
      </w:r>
      <w:r w:rsidR="00E31E41">
        <w:rPr>
          <w:rFonts w:ascii="Calibri" w:hAnsi="Calibri" w:cs="Calibri"/>
          <w:color w:val="222222"/>
          <w:sz w:val="22"/>
          <w:szCs w:val="22"/>
        </w:rPr>
        <w:t>Comment and Questions</w:t>
      </w:r>
    </w:p>
    <w:p w14:paraId="0519DC12" w14:textId="77777777" w:rsidR="00E31E41" w:rsidRDefault="00E31E41" w:rsidP="00E31E41">
      <w:pPr>
        <w:pStyle w:val="m3402957006670125948msolistparagraph"/>
        <w:shd w:val="clear" w:color="auto" w:fill="FFFFFF"/>
        <w:spacing w:before="0" w:beforeAutospacing="0" w:after="0" w:afterAutospacing="0" w:line="233" w:lineRule="atLeast"/>
        <w:ind w:left="360" w:firstLine="360"/>
        <w:rPr>
          <w:rFonts w:ascii="Calibri" w:hAnsi="Calibri" w:cs="Calibri"/>
          <w:color w:val="222222"/>
          <w:sz w:val="22"/>
          <w:szCs w:val="22"/>
        </w:rPr>
      </w:pPr>
    </w:p>
    <w:p w14:paraId="1398CF21" w14:textId="070987BA" w:rsidR="0028280B" w:rsidRPr="0028280B" w:rsidRDefault="0028280B" w:rsidP="0028280B">
      <w:pPr>
        <w:rPr>
          <w:b/>
          <w:bCs/>
        </w:rPr>
      </w:pPr>
      <w:r w:rsidRPr="0028280B">
        <w:rPr>
          <w:b/>
          <w:bCs/>
        </w:rPr>
        <w:t>~3:</w:t>
      </w:r>
      <w:r w:rsidR="00E31E41">
        <w:rPr>
          <w:b/>
          <w:bCs/>
        </w:rPr>
        <w:t>0</w:t>
      </w:r>
      <w:r w:rsidR="0059347E">
        <w:rPr>
          <w:b/>
          <w:bCs/>
        </w:rPr>
        <w:t>0</w:t>
      </w:r>
      <w:r w:rsidRPr="0028280B">
        <w:rPr>
          <w:b/>
          <w:bCs/>
        </w:rPr>
        <w:tab/>
      </w:r>
      <w:r w:rsidRPr="007E5792">
        <w:t>Break (10)</w:t>
      </w:r>
    </w:p>
    <w:p w14:paraId="7F649F58" w14:textId="77777777" w:rsidR="00865743" w:rsidRPr="00865743" w:rsidRDefault="00865743" w:rsidP="00865743">
      <w:pPr>
        <w:pStyle w:val="ListParagraph"/>
        <w:numPr>
          <w:ilvl w:val="0"/>
          <w:numId w:val="10"/>
        </w:numPr>
        <w:rPr>
          <w:vanish/>
        </w:rPr>
      </w:pPr>
    </w:p>
    <w:p w14:paraId="47C728F9" w14:textId="77777777" w:rsidR="00865743" w:rsidRPr="00865743" w:rsidRDefault="00865743" w:rsidP="00865743">
      <w:pPr>
        <w:pStyle w:val="ListParagraph"/>
        <w:numPr>
          <w:ilvl w:val="0"/>
          <w:numId w:val="10"/>
        </w:numPr>
        <w:rPr>
          <w:vanish/>
        </w:rPr>
      </w:pPr>
    </w:p>
    <w:p w14:paraId="28DE9185" w14:textId="77777777" w:rsidR="00865743" w:rsidRPr="00865743" w:rsidRDefault="00865743" w:rsidP="00865743">
      <w:pPr>
        <w:pStyle w:val="ListParagraph"/>
        <w:numPr>
          <w:ilvl w:val="0"/>
          <w:numId w:val="10"/>
        </w:numPr>
        <w:rPr>
          <w:vanish/>
        </w:rPr>
      </w:pPr>
    </w:p>
    <w:p w14:paraId="657EEA7E" w14:textId="77777777" w:rsidR="00865743" w:rsidRPr="00865743" w:rsidRDefault="00865743" w:rsidP="00865743">
      <w:pPr>
        <w:pStyle w:val="ListParagraph"/>
        <w:numPr>
          <w:ilvl w:val="0"/>
          <w:numId w:val="10"/>
        </w:numPr>
        <w:rPr>
          <w:vanish/>
        </w:rPr>
      </w:pPr>
    </w:p>
    <w:p w14:paraId="2827DB6E" w14:textId="77777777" w:rsidR="00865743" w:rsidRPr="00865743" w:rsidRDefault="00865743" w:rsidP="00865743">
      <w:pPr>
        <w:pStyle w:val="ListParagraph"/>
        <w:numPr>
          <w:ilvl w:val="0"/>
          <w:numId w:val="10"/>
        </w:numPr>
        <w:rPr>
          <w:vanish/>
        </w:rPr>
      </w:pPr>
    </w:p>
    <w:p w14:paraId="23C553B0" w14:textId="77777777" w:rsidR="00865743" w:rsidRPr="00865743" w:rsidRDefault="00865743" w:rsidP="00865743">
      <w:pPr>
        <w:pStyle w:val="ListParagraph"/>
        <w:numPr>
          <w:ilvl w:val="0"/>
          <w:numId w:val="10"/>
        </w:numPr>
        <w:rPr>
          <w:vanish/>
        </w:rPr>
      </w:pPr>
    </w:p>
    <w:p w14:paraId="78FC27A8" w14:textId="77777777" w:rsidR="00865743" w:rsidRPr="00865743" w:rsidRDefault="00865743" w:rsidP="00865743">
      <w:pPr>
        <w:pStyle w:val="ListParagraph"/>
        <w:numPr>
          <w:ilvl w:val="0"/>
          <w:numId w:val="10"/>
        </w:numPr>
        <w:rPr>
          <w:vanish/>
        </w:rPr>
      </w:pPr>
    </w:p>
    <w:p w14:paraId="7FD0D6EC" w14:textId="29C73D05" w:rsidR="00E31E41" w:rsidRPr="007E5792" w:rsidRDefault="00E31E41" w:rsidP="00E31E41">
      <w:pPr>
        <w:pStyle w:val="m3402957006670125948msolistparagraph"/>
        <w:shd w:val="clear" w:color="auto" w:fill="FFFFFF"/>
        <w:spacing w:before="0" w:beforeAutospacing="0" w:after="160" w:afterAutospacing="0" w:line="233" w:lineRule="atLeast"/>
        <w:ind w:left="720"/>
        <w:rPr>
          <w:rFonts w:ascii="Calibri" w:hAnsi="Calibri" w:cs="Calibri"/>
          <w:b/>
          <w:bCs/>
          <w:color w:val="222222"/>
          <w:sz w:val="22"/>
          <w:szCs w:val="22"/>
        </w:rPr>
      </w:pPr>
      <w:r w:rsidRPr="007E5792">
        <w:rPr>
          <w:rFonts w:ascii="Calibri" w:hAnsi="Calibri" w:cs="Calibri"/>
          <w:b/>
          <w:bCs/>
          <w:color w:val="222222"/>
          <w:sz w:val="22"/>
          <w:szCs w:val="22"/>
        </w:rPr>
        <w:t xml:space="preserve">Wrap </w:t>
      </w:r>
      <w:proofErr w:type="gramStart"/>
      <w:r w:rsidRPr="007E5792">
        <w:rPr>
          <w:rFonts w:ascii="Calibri" w:hAnsi="Calibri" w:cs="Calibri"/>
          <w:b/>
          <w:bCs/>
          <w:color w:val="222222"/>
          <w:sz w:val="22"/>
          <w:szCs w:val="22"/>
        </w:rPr>
        <w:t xml:space="preserve">up </w:t>
      </w:r>
      <w:r w:rsidR="007E5792" w:rsidRPr="007E5792">
        <w:rPr>
          <w:rFonts w:ascii="Calibri" w:hAnsi="Calibri" w:cs="Calibri"/>
          <w:b/>
          <w:bCs/>
          <w:color w:val="222222"/>
          <w:sz w:val="22"/>
          <w:szCs w:val="22"/>
        </w:rPr>
        <w:t xml:space="preserve"> with</w:t>
      </w:r>
      <w:proofErr w:type="gramEnd"/>
      <w:r w:rsidR="007E5792" w:rsidRPr="007E5792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r w:rsidRPr="007E5792">
        <w:rPr>
          <w:rFonts w:ascii="Calibri" w:hAnsi="Calibri" w:cs="Calibri"/>
          <w:b/>
          <w:bCs/>
          <w:color w:val="222222"/>
          <w:sz w:val="22"/>
          <w:szCs w:val="22"/>
        </w:rPr>
        <w:t>PAC round robin</w:t>
      </w:r>
    </w:p>
    <w:p w14:paraId="1B4A7799" w14:textId="7F76F688" w:rsidR="004E141D" w:rsidRDefault="004E141D" w:rsidP="001D2A6F">
      <w:pPr>
        <w:ind w:left="720"/>
      </w:pPr>
      <w:r>
        <w:t>Public Comments</w:t>
      </w:r>
    </w:p>
    <w:p w14:paraId="2263C802" w14:textId="1B46067D" w:rsidR="005D7124" w:rsidRDefault="007E5792" w:rsidP="007E5792">
      <w:r>
        <w:rPr>
          <w:b/>
          <w:bCs/>
        </w:rPr>
        <w:t xml:space="preserve">  </w:t>
      </w:r>
      <w:r w:rsidR="004E141D">
        <w:rPr>
          <w:b/>
          <w:bCs/>
        </w:rPr>
        <w:t>4:00      Adjourn</w:t>
      </w:r>
    </w:p>
    <w:sectPr w:rsidR="005D7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AD3"/>
    <w:multiLevelType w:val="multilevel"/>
    <w:tmpl w:val="1BEEC39A"/>
    <w:numStyleLink w:val="Style1"/>
  </w:abstractNum>
  <w:abstractNum w:abstractNumId="1" w15:restartNumberingAfterBreak="0">
    <w:nsid w:val="15DC3B2A"/>
    <w:multiLevelType w:val="hybridMultilevel"/>
    <w:tmpl w:val="E41A8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7FB3"/>
    <w:multiLevelType w:val="multilevel"/>
    <w:tmpl w:val="1BEEC39A"/>
    <w:styleLink w:val="Style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C610E3"/>
    <w:multiLevelType w:val="hybridMultilevel"/>
    <w:tmpl w:val="1960D28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8D54E3"/>
    <w:multiLevelType w:val="multilevel"/>
    <w:tmpl w:val="B278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CB4590"/>
    <w:multiLevelType w:val="hybridMultilevel"/>
    <w:tmpl w:val="D2ACBB74"/>
    <w:lvl w:ilvl="0" w:tplc="E430A44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31D93"/>
    <w:multiLevelType w:val="hybridMultilevel"/>
    <w:tmpl w:val="461AE16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4A39FE"/>
    <w:multiLevelType w:val="multilevel"/>
    <w:tmpl w:val="1BEEC39A"/>
    <w:numStyleLink w:val="Style1"/>
  </w:abstractNum>
  <w:abstractNum w:abstractNumId="8" w15:restartNumberingAfterBreak="0">
    <w:nsid w:val="4CC32664"/>
    <w:multiLevelType w:val="hybridMultilevel"/>
    <w:tmpl w:val="FBDA8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D14B9"/>
    <w:multiLevelType w:val="hybridMultilevel"/>
    <w:tmpl w:val="5322B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41E55"/>
    <w:multiLevelType w:val="hybridMultilevel"/>
    <w:tmpl w:val="1D3AA29C"/>
    <w:lvl w:ilvl="0" w:tplc="E430A44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730547"/>
    <w:multiLevelType w:val="hybridMultilevel"/>
    <w:tmpl w:val="4CA0FB4C"/>
    <w:lvl w:ilvl="0" w:tplc="E430A4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B56A2"/>
    <w:multiLevelType w:val="hybridMultilevel"/>
    <w:tmpl w:val="78FAB4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CDC4D22"/>
    <w:multiLevelType w:val="hybridMultilevel"/>
    <w:tmpl w:val="BAF03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E2947"/>
    <w:multiLevelType w:val="hybridMultilevel"/>
    <w:tmpl w:val="673A9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418184">
    <w:abstractNumId w:val="10"/>
  </w:num>
  <w:num w:numId="2" w16cid:durableId="1613972194">
    <w:abstractNumId w:val="12"/>
  </w:num>
  <w:num w:numId="3" w16cid:durableId="89130985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60307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983100">
    <w:abstractNumId w:val="10"/>
  </w:num>
  <w:num w:numId="6" w16cid:durableId="2121796053">
    <w:abstractNumId w:val="3"/>
  </w:num>
  <w:num w:numId="7" w16cid:durableId="1799294010">
    <w:abstractNumId w:val="12"/>
  </w:num>
  <w:num w:numId="8" w16cid:durableId="1196385312">
    <w:abstractNumId w:val="2"/>
  </w:num>
  <w:num w:numId="9" w16cid:durableId="236090207">
    <w:abstractNumId w:val="7"/>
  </w:num>
  <w:num w:numId="10" w16cid:durableId="139732704">
    <w:abstractNumId w:val="0"/>
  </w:num>
  <w:num w:numId="11" w16cid:durableId="265044249">
    <w:abstractNumId w:val="4"/>
  </w:num>
  <w:num w:numId="12" w16cid:durableId="1072628030">
    <w:abstractNumId w:val="8"/>
  </w:num>
  <w:num w:numId="13" w16cid:durableId="1768574680">
    <w:abstractNumId w:val="14"/>
  </w:num>
  <w:num w:numId="14" w16cid:durableId="1825856188">
    <w:abstractNumId w:val="1"/>
  </w:num>
  <w:num w:numId="15" w16cid:durableId="104882829">
    <w:abstractNumId w:val="13"/>
  </w:num>
  <w:num w:numId="16" w16cid:durableId="1436098403">
    <w:abstractNumId w:val="9"/>
  </w:num>
  <w:num w:numId="17" w16cid:durableId="1117329775">
    <w:abstractNumId w:val="11"/>
  </w:num>
  <w:num w:numId="18" w16cid:durableId="551698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1D"/>
    <w:rsid w:val="00002B85"/>
    <w:rsid w:val="0003309F"/>
    <w:rsid w:val="00057A35"/>
    <w:rsid w:val="00113B83"/>
    <w:rsid w:val="00132273"/>
    <w:rsid w:val="001D2A6F"/>
    <w:rsid w:val="0023526D"/>
    <w:rsid w:val="0028280B"/>
    <w:rsid w:val="002E5060"/>
    <w:rsid w:val="00374261"/>
    <w:rsid w:val="004215DD"/>
    <w:rsid w:val="00491C2B"/>
    <w:rsid w:val="004D6254"/>
    <w:rsid w:val="004E141D"/>
    <w:rsid w:val="0059347E"/>
    <w:rsid w:val="005D7124"/>
    <w:rsid w:val="005D7F0C"/>
    <w:rsid w:val="00631805"/>
    <w:rsid w:val="0070493D"/>
    <w:rsid w:val="00734160"/>
    <w:rsid w:val="00751AA0"/>
    <w:rsid w:val="007E5792"/>
    <w:rsid w:val="00865743"/>
    <w:rsid w:val="008B30CB"/>
    <w:rsid w:val="009506F8"/>
    <w:rsid w:val="009D4252"/>
    <w:rsid w:val="00AA5A5F"/>
    <w:rsid w:val="00B43B71"/>
    <w:rsid w:val="00B52B89"/>
    <w:rsid w:val="00BB2BDC"/>
    <w:rsid w:val="00BF6B9D"/>
    <w:rsid w:val="00CD2CD0"/>
    <w:rsid w:val="00D422C7"/>
    <w:rsid w:val="00E11C17"/>
    <w:rsid w:val="00E31E41"/>
    <w:rsid w:val="00EB6B34"/>
    <w:rsid w:val="00F70CA9"/>
    <w:rsid w:val="00FA4108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8154"/>
  <w15:chartTrackingRefBased/>
  <w15:docId w15:val="{97B1915B-10D8-449E-95AE-86502B83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BDC"/>
    <w:rPr>
      <w:color w:val="0563C1"/>
      <w:u w:val="single"/>
    </w:rPr>
  </w:style>
  <w:style w:type="numbering" w:customStyle="1" w:styleId="Style1">
    <w:name w:val="Style1"/>
    <w:uiPriority w:val="99"/>
    <w:rsid w:val="00865743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02B85"/>
    <w:rPr>
      <w:color w:val="605E5C"/>
      <w:shd w:val="clear" w:color="auto" w:fill="E1DFDD"/>
    </w:rPr>
  </w:style>
  <w:style w:type="paragraph" w:customStyle="1" w:styleId="m3402957006670125948msolistparagraph">
    <w:name w:val="m_3402957006670125948msolistparagraph"/>
    <w:basedOn w:val="Normal"/>
    <w:rsid w:val="001D2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ZfP4lCJHeWMRJMdiGqFvEOHom6160CqWIBIaIBkCz9A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oZL5mx044-e4-YhJWZSPWt_TrP6X1mZNH0_DlsD31Xk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zN_PWuS2EV4B0B-sma9Jna8OjTfkoptF4roEZh1hGWs/edit?usp=sharing" TargetMode="External"/><Relationship Id="rId5" Type="http://schemas.openxmlformats.org/officeDocument/2006/relationships/hyperlink" Target="https://docs.google.com/document/d/1xqPwlx0vnoDdDMA0gU0OQWObg-hId4useK0-S7ZaKVM/edit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Nelson</dc:creator>
  <cp:keywords/>
  <dc:description/>
  <cp:lastModifiedBy>Stockwell, Abbey (ECY)</cp:lastModifiedBy>
  <cp:revision>2</cp:revision>
  <dcterms:created xsi:type="dcterms:W3CDTF">2022-11-30T16:32:00Z</dcterms:created>
  <dcterms:modified xsi:type="dcterms:W3CDTF">2022-11-30T16:32:00Z</dcterms:modified>
</cp:coreProperties>
</file>