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DD1361" w:rsidTr="00DD1361">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DD1361">
              <w:trPr>
                <w:jc w:val="center"/>
              </w:trPr>
              <w:tc>
                <w:tcPr>
                  <w:tcW w:w="0" w:type="auto"/>
                  <w:shd w:val="clear" w:color="auto" w:fill="FFFFFF"/>
                  <w:vAlign w:val="center"/>
                  <w:hideMark/>
                </w:tcPr>
                <w:tbl>
                  <w:tblPr>
                    <w:tblW w:w="9180" w:type="dxa"/>
                    <w:jc w:val="center"/>
                    <w:tblCellMar>
                      <w:left w:w="0" w:type="dxa"/>
                      <w:right w:w="0" w:type="dxa"/>
                    </w:tblCellMar>
                    <w:tblLook w:val="04A0" w:firstRow="1" w:lastRow="0" w:firstColumn="1" w:lastColumn="0" w:noHBand="0" w:noVBand="1"/>
                  </w:tblPr>
                  <w:tblGrid>
                    <w:gridCol w:w="9180"/>
                  </w:tblGrid>
                  <w:tr w:rsidR="00DD1361">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30"/>
                        </w:tblGrid>
                        <w:tr w:rsidR="00DD1361">
                          <w:trPr>
                            <w:jc w:val="center"/>
                          </w:trPr>
                          <w:tc>
                            <w:tcPr>
                              <w:tcW w:w="0" w:type="auto"/>
                              <w:shd w:val="clear" w:color="auto" w:fill="000000"/>
                              <w:tcMar>
                                <w:top w:w="15" w:type="dxa"/>
                                <w:left w:w="15" w:type="dxa"/>
                                <w:bottom w:w="15" w:type="dxa"/>
                                <w:right w:w="15"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DD1361">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tcMar>
                                                  <w:top w:w="150" w:type="dxa"/>
                                                  <w:left w:w="0" w:type="dxa"/>
                                                  <w:bottom w:w="150" w:type="dxa"/>
                                                  <w:right w:w="0" w:type="dxa"/>
                                                </w:tcMar>
                                                <w:hideMark/>
                                              </w:tcPr>
                                              <w:p w:rsidR="00DD1361" w:rsidRDefault="00DD1361">
                                                <w:pPr>
                                                  <w:jc w:val="center"/>
                                                  <w:rPr>
                                                    <w:rFonts w:eastAsia="Times New Roman"/>
                                                  </w:rPr>
                                                </w:pPr>
                                                <w:r>
                                                  <w:rPr>
                                                    <w:rFonts w:eastAsia="Times New Roman"/>
                                                    <w:noProof/>
                                                  </w:rPr>
                                                  <w:drawing>
                                                    <wp:inline distT="0" distB="0" distL="0" distR="0">
                                                      <wp:extent cx="5713095" cy="1514475"/>
                                                      <wp:effectExtent l="0" t="0" r="1905" b="9525"/>
                                                      <wp:docPr id="6" name="Picture 6" descr="Fire Inform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Information 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3095" cy="1514475"/>
                                                              </a:xfrm>
                                                              <a:prstGeom prst="rect">
                                                                <a:avLst/>
                                                              </a:prstGeom>
                                                              <a:noFill/>
                                                              <a:ln>
                                                                <a:noFill/>
                                                              </a:ln>
                                                            </pic:spPr>
                                                          </pic:pic>
                                                        </a:graphicData>
                                                      </a:graphic>
                                                    </wp:inline>
                                                  </w:drawing>
                                                </w:r>
                                              </w:p>
                                            </w:tc>
                                          </w:tr>
                                        </w:tbl>
                                        <w:p w:rsidR="00DD1361" w:rsidRDefault="00DD1361">
                                          <w:pPr>
                                            <w:rPr>
                                              <w:rFonts w:eastAsia="Times New Roman"/>
                                              <w:sz w:val="20"/>
                                              <w:szCs w:val="20"/>
                                            </w:rPr>
                                          </w:pPr>
                                        </w:p>
                                      </w:tc>
                                    </w:tr>
                                  </w:tbl>
                                  <w:p w:rsidR="00DD1361" w:rsidRDefault="00DD136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tcMar>
                                                  <w:top w:w="150" w:type="dxa"/>
                                                  <w:left w:w="300" w:type="dxa"/>
                                                  <w:bottom w:w="150" w:type="dxa"/>
                                                  <w:right w:w="300" w:type="dxa"/>
                                                </w:tcMar>
                                              </w:tcPr>
                                              <w:p w:rsidR="00DD1361" w:rsidRDefault="00DD1361">
                                                <w:pPr>
                                                  <w:rPr>
                                                    <w:rFonts w:eastAsia="Times New Roman"/>
                                                    <w:color w:val="333333"/>
                                                  </w:rPr>
                                                </w:pPr>
                                              </w:p>
                                              <w:p w:rsidR="00DD1361" w:rsidRDefault="00DD1361">
                                                <w:pPr>
                                                  <w:jc w:val="center"/>
                                                  <w:rPr>
                                                    <w:rFonts w:eastAsia="Times New Roman"/>
                                                    <w:color w:val="333333"/>
                                                  </w:rPr>
                                                </w:pPr>
                                                <w:r>
                                                  <w:rPr>
                                                    <w:rFonts w:ascii="Arial Black" w:eastAsia="Times New Roman" w:hAnsi="Arial Black"/>
                                                    <w:b/>
                                                    <w:bCs/>
                                                    <w:color w:val="333333"/>
                                                    <w:sz w:val="29"/>
                                                    <w:szCs w:val="29"/>
                                                  </w:rPr>
                                                  <w:t>Cougar Creek, Lost and Bannock Lakes Fires</w:t>
                                                </w:r>
                                              </w:p>
                                              <w:p w:rsidR="00DD1361" w:rsidRDefault="00DD1361">
                                                <w:pPr>
                                                  <w:jc w:val="center"/>
                                                  <w:rPr>
                                                    <w:rFonts w:eastAsia="Times New Roman"/>
                                                    <w:color w:val="333333"/>
                                                  </w:rPr>
                                                </w:pPr>
                                                <w:r>
                                                  <w:rPr>
                                                    <w:rFonts w:ascii="Arial" w:eastAsia="Times New Roman" w:hAnsi="Arial" w:cs="Arial"/>
                                                    <w:b/>
                                                    <w:bCs/>
                                                    <w:color w:val="333333"/>
                                                    <w:sz w:val="29"/>
                                                    <w:szCs w:val="29"/>
                                                  </w:rPr>
                                                  <w:t>Saturday, August 25, 2018</w:t>
                                                </w:r>
                                              </w:p>
                                            </w:tc>
                                          </w:tr>
                                        </w:tbl>
                                        <w:p w:rsidR="00DD1361" w:rsidRDefault="00DD1361">
                                          <w:pPr>
                                            <w:rPr>
                                              <w:rFonts w:eastAsia="Times New Roman"/>
                                              <w:sz w:val="20"/>
                                              <w:szCs w:val="20"/>
                                            </w:rPr>
                                          </w:pPr>
                                        </w:p>
                                      </w:tc>
                                    </w:tr>
                                  </w:tbl>
                                  <w:p w:rsidR="00DD1361" w:rsidRDefault="00DD136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tcMar>
                                                  <w:top w:w="150" w:type="dxa"/>
                                                  <w:left w:w="300" w:type="dxa"/>
                                                  <w:bottom w:w="150" w:type="dxa"/>
                                                  <w:right w:w="300" w:type="dxa"/>
                                                </w:tcMar>
                                              </w:tcPr>
                                              <w:p w:rsidR="00DD1361" w:rsidRDefault="00DD1361">
                                                <w:pPr>
                                                  <w:rPr>
                                                    <w:rFonts w:eastAsia="Times New Roman"/>
                                                    <w:color w:val="333333"/>
                                                  </w:rPr>
                                                </w:pPr>
                                              </w:p>
                                            </w:tc>
                                          </w:tr>
                                        </w:tbl>
                                        <w:p w:rsidR="00DD1361" w:rsidRDefault="00DD1361">
                                          <w:pPr>
                                            <w:rPr>
                                              <w:rFonts w:eastAsia="Times New Roman"/>
                                              <w:sz w:val="20"/>
                                              <w:szCs w:val="20"/>
                                            </w:rPr>
                                          </w:pPr>
                                        </w:p>
                                      </w:tc>
                                    </w:tr>
                                  </w:tbl>
                                  <w:p w:rsidR="00DD1361" w:rsidRDefault="00DD136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370"/>
                                                      </w:tblGrid>
                                                      <w:tr w:rsidR="00DD1361">
                                                        <w:trPr>
                                                          <w:trHeight w:val="15"/>
                                                          <w:jc w:val="center"/>
                                                        </w:trPr>
                                                        <w:tc>
                                                          <w:tcPr>
                                                            <w:tcW w:w="0" w:type="auto"/>
                                                            <w:shd w:val="clear" w:color="auto" w:fill="000000"/>
                                                            <w:vAlign w:val="center"/>
                                                            <w:hideMark/>
                                                          </w:tcPr>
                                                          <w:p w:rsidR="00DD1361" w:rsidRDefault="00DD1361">
                                                            <w:pPr>
                                                              <w:spacing w:line="15" w:lineRule="atLeast"/>
                                                              <w:jc w:val="center"/>
                                                              <w:rPr>
                                                                <w:rFonts w:eastAsia="Times New Roman"/>
                                                              </w:rPr>
                                                            </w:pPr>
                                                            <w:r>
                                                              <w:rPr>
                                                                <w:rFonts w:eastAsia="Times New Roman"/>
                                                                <w:noProof/>
                                                              </w:rPr>
                                                              <w:drawing>
                                                                <wp:inline distT="0" distB="0" distL="0" distR="0">
                                                                  <wp:extent cx="43815" cy="762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sys/S.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 cy="7620"/>
                                                                          </a:xfrm>
                                                                          <a:prstGeom prst="rect">
                                                                            <a:avLst/>
                                                                          </a:prstGeom>
                                                                          <a:noFill/>
                                                                          <a:ln>
                                                                            <a:noFill/>
                                                                          </a:ln>
                                                                        </pic:spPr>
                                                                      </pic:pic>
                                                                    </a:graphicData>
                                                                  </a:graphic>
                                                                </wp:inline>
                                                              </w:drawing>
                                                            </w: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rPr>
                                              <w:rFonts w:eastAsia="Times New Roman"/>
                                              <w:sz w:val="20"/>
                                              <w:szCs w:val="20"/>
                                            </w:rPr>
                                          </w:pPr>
                                        </w:p>
                                      </w:tc>
                                    </w:tr>
                                  </w:tbl>
                                  <w:p w:rsidR="00DD1361" w:rsidRDefault="00DD136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tcMar>
                                                  <w:top w:w="150" w:type="dxa"/>
                                                  <w:left w:w="300" w:type="dxa"/>
                                                  <w:bottom w:w="150" w:type="dxa"/>
                                                  <w:right w:w="300" w:type="dxa"/>
                                                </w:tcMar>
                                              </w:tcPr>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 xml:space="preserve">Acreage: </w:t>
                                                </w:r>
                                                <w:r>
                                                  <w:rPr>
                                                    <w:rFonts w:eastAsia="Times New Roman"/>
                                                    <w:color w:val="333333"/>
                                                    <w:sz w:val="21"/>
                                                    <w:szCs w:val="21"/>
                                                  </w:rPr>
                                                  <w:t>41,324</w:t>
                                                </w:r>
                                                <w:r>
                                                  <w:rPr>
                                                    <w:rFonts w:eastAsia="Times New Roman"/>
                                                    <w:color w:val="333333"/>
                                                  </w:rPr>
                                                  <w:t xml:space="preserve"> </w:t>
                                                </w:r>
                                              </w:p>
                                              <w:p w:rsidR="00DD1361" w:rsidRDefault="00DD1361">
                                                <w:pPr>
                                                  <w:rPr>
                                                    <w:rFonts w:eastAsia="Times New Roman"/>
                                                    <w:color w:val="333333"/>
                                                  </w:rPr>
                                                </w:pPr>
                                                <w:r>
                                                  <w:rPr>
                                                    <w:rFonts w:eastAsia="Times New Roman"/>
                                                    <w:b/>
                                                    <w:bCs/>
                                                    <w:color w:val="333333"/>
                                                    <w:sz w:val="21"/>
                                                    <w:szCs w:val="21"/>
                                                  </w:rPr>
                                                  <w:t xml:space="preserve">Containment: </w:t>
                                                </w:r>
                                                <w:r>
                                                  <w:rPr>
                                                    <w:rFonts w:eastAsia="Times New Roman"/>
                                                    <w:color w:val="333333"/>
                                                    <w:sz w:val="21"/>
                                                    <w:szCs w:val="21"/>
                                                  </w:rPr>
                                                  <w:t>40 percent</w:t>
                                                </w:r>
                                                <w:r>
                                                  <w:rPr>
                                                    <w:rFonts w:eastAsia="Times New Roman"/>
                                                    <w:color w:val="333333"/>
                                                  </w:rPr>
                                                  <w:t xml:space="preserve"> </w:t>
                                                </w:r>
                                              </w:p>
                                              <w:p w:rsidR="00DD1361" w:rsidRDefault="00DD1361">
                                                <w:pPr>
                                                  <w:rPr>
                                                    <w:rFonts w:eastAsia="Times New Roman"/>
                                                    <w:color w:val="333333"/>
                                                  </w:rPr>
                                                </w:pPr>
                                                <w:r>
                                                  <w:rPr>
                                                    <w:rFonts w:eastAsia="Times New Roman"/>
                                                    <w:b/>
                                                    <w:bCs/>
                                                    <w:color w:val="333333"/>
                                                    <w:sz w:val="21"/>
                                                    <w:szCs w:val="21"/>
                                                  </w:rPr>
                                                  <w:t>Personnel: 946</w:t>
                                                </w:r>
                                              </w:p>
                                              <w:p w:rsidR="00DD1361" w:rsidRDefault="00DD1361">
                                                <w:pPr>
                                                  <w:rPr>
                                                    <w:rFonts w:eastAsia="Times New Roman"/>
                                                    <w:color w:val="333333"/>
                                                  </w:rPr>
                                                </w:pPr>
                                              </w:p>
                                              <w:p w:rsidR="00DD1361" w:rsidRDefault="00DD1361">
                                                <w:pPr>
                                                  <w:jc w:val="center"/>
                                                  <w:rPr>
                                                    <w:rFonts w:eastAsia="Times New Roman"/>
                                                    <w:color w:val="333333"/>
                                                  </w:rPr>
                                                </w:pPr>
                                                <w:r>
                                                  <w:rPr>
                                                    <w:rFonts w:ascii="Arial" w:eastAsia="Times New Roman" w:hAnsi="Arial" w:cs="Arial"/>
                                                    <w:b/>
                                                    <w:bCs/>
                                                    <w:color w:val="000000"/>
                                                  </w:rPr>
                                                  <w:t xml:space="preserve">Level 2 Evacuations Lifted in </w:t>
                                                </w:r>
                                                <w:proofErr w:type="spellStart"/>
                                                <w:r>
                                                  <w:rPr>
                                                    <w:rFonts w:ascii="Arial" w:eastAsia="Times New Roman" w:hAnsi="Arial" w:cs="Arial"/>
                                                    <w:b/>
                                                    <w:bCs/>
                                                    <w:color w:val="000000"/>
                                                  </w:rPr>
                                                  <w:t>Entiat</w:t>
                                                </w:r>
                                                <w:proofErr w:type="spellEnd"/>
                                                <w:r>
                                                  <w:rPr>
                                                    <w:rFonts w:ascii="Arial" w:eastAsia="Times New Roman" w:hAnsi="Arial" w:cs="Arial"/>
                                                    <w:b/>
                                                    <w:bCs/>
                                                    <w:color w:val="000000"/>
                                                  </w:rPr>
                                                  <w:t xml:space="preserve"> Area</w:t>
                                                </w:r>
                                              </w:p>
                                              <w:p w:rsidR="00DD1361" w:rsidRDefault="00DD1361">
                                                <w:pPr>
                                                  <w:jc w:val="center"/>
                                                  <w:rPr>
                                                    <w:rFonts w:eastAsia="Times New Roman"/>
                                                    <w:color w:val="333333"/>
                                                  </w:rPr>
                                                </w:pPr>
                                                <w:r>
                                                  <w:rPr>
                                                    <w:rFonts w:ascii="Arial" w:eastAsia="Times New Roman" w:hAnsi="Arial" w:cs="Arial"/>
                                                    <w:b/>
                                                    <w:bCs/>
                                                    <w:color w:val="000000"/>
                                                  </w:rPr>
                                                  <w:t>There is a Chance of Rain in the Forecast</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Cougar Creek Fire:</w:t>
                                                </w:r>
                                              </w:p>
                                              <w:p w:rsidR="00DD1361" w:rsidRDefault="00DD1361">
                                                <w:pPr>
                                                  <w:rPr>
                                                    <w:rFonts w:eastAsia="Times New Roman"/>
                                                    <w:color w:val="333333"/>
                                                  </w:rPr>
                                                </w:pPr>
                                                <w:r>
                                                  <w:rPr>
                                                    <w:rFonts w:eastAsia="Times New Roman"/>
                                                    <w:color w:val="000000"/>
                                                    <w:sz w:val="21"/>
                                                    <w:szCs w:val="21"/>
                                                  </w:rPr>
                                                  <w:t xml:space="preserve">Yesterday was a very productive day, and crews on the night shift continued that good work into night. The incident is staffed with 946 firefighters and support staff, including the </w:t>
                                                </w:r>
                                                <w:proofErr w:type="spellStart"/>
                                                <w:r>
                                                  <w:rPr>
                                                    <w:rFonts w:eastAsia="Times New Roman"/>
                                                    <w:color w:val="000000"/>
                                                    <w:sz w:val="21"/>
                                                    <w:szCs w:val="21"/>
                                                  </w:rPr>
                                                  <w:t>Entiat</w:t>
                                                </w:r>
                                                <w:proofErr w:type="spellEnd"/>
                                                <w:r>
                                                  <w:rPr>
                                                    <w:rFonts w:eastAsia="Times New Roman"/>
                                                    <w:color w:val="000000"/>
                                                    <w:sz w:val="21"/>
                                                    <w:szCs w:val="21"/>
                                                  </w:rPr>
                                                  <w:t xml:space="preserve"> and Prineville Interagency Hotshot crews. Hotshots are some of the most highly trained wildland fire crews available. Their skills have helped to make the complex burn operations executed on the Cougar Creek Fire successful.</w:t>
                                                </w:r>
                                              </w:p>
                                              <w:p w:rsidR="00DD1361" w:rsidRDefault="00DD1361">
                                                <w:pPr>
                                                  <w:rPr>
                                                    <w:rFonts w:eastAsia="Times New Roman"/>
                                                    <w:color w:val="333333"/>
                                                  </w:rPr>
                                                </w:pPr>
                                              </w:p>
                                              <w:p w:rsidR="00DD1361" w:rsidRDefault="00DD1361">
                                                <w:pPr>
                                                  <w:rPr>
                                                    <w:rFonts w:eastAsia="Times New Roman"/>
                                                    <w:color w:val="333333"/>
                                                  </w:rPr>
                                                </w:pPr>
                                                <w:r>
                                                  <w:rPr>
                                                    <w:rFonts w:eastAsia="Times New Roman"/>
                                                    <w:color w:val="000000"/>
                                                    <w:sz w:val="21"/>
                                                    <w:szCs w:val="21"/>
                                                  </w:rPr>
                                                  <w:t xml:space="preserve">Yesterday crews advanced burn operations along the western perimeter to protect private property in Plain and the </w:t>
                                                </w:r>
                                                <w:proofErr w:type="spellStart"/>
                                                <w:r>
                                                  <w:rPr>
                                                    <w:rFonts w:eastAsia="Times New Roman"/>
                                                    <w:color w:val="000000"/>
                                                    <w:sz w:val="21"/>
                                                    <w:szCs w:val="21"/>
                                                  </w:rPr>
                                                  <w:t>Chiwawa</w:t>
                                                </w:r>
                                                <w:proofErr w:type="spellEnd"/>
                                                <w:r>
                                                  <w:rPr>
                                                    <w:rFonts w:eastAsia="Times New Roman"/>
                                                    <w:color w:val="000000"/>
                                                    <w:sz w:val="21"/>
                                                    <w:szCs w:val="21"/>
                                                  </w:rPr>
                                                  <w:t xml:space="preserve"> Pines area. Using drip torches, firefighters applied a mixture of diesel and gasoline to ground fuels. A burning wick ignites the fuel mixture as it leaves the torch. This is referred to as “putting fire on the ground,” it lights ground fuels that burn toward the main fire front. Where larger areas needed to be ignited, a specially trained firefighter operating a Plastic Sphere Dispenser (PSD) was flown inside the fire perimeter by helicopter. The PSD performs aerial ignition by ejecting plastic spheres, often referred to as “Ping-Pong” balls. The balls contain potassium, as they leave the machine, the PSD injects glycol into each one, triggering a chemical reaction. The ball falls to the ground, and in a few seconds, it ignites creating a sustained flame which burns for about two minutes, lighting ground fuels. </w:t>
                                                </w:r>
                                              </w:p>
                                              <w:p w:rsidR="00DD1361" w:rsidRDefault="00DD1361">
                                                <w:pPr>
                                                  <w:rPr>
                                                    <w:rFonts w:eastAsia="Times New Roman"/>
                                                    <w:color w:val="333333"/>
                                                  </w:rPr>
                                                </w:pPr>
                                              </w:p>
                                              <w:p w:rsidR="00DD1361" w:rsidRDefault="00DD1361">
                                                <w:pPr>
                                                  <w:rPr>
                                                    <w:rFonts w:eastAsia="Times New Roman"/>
                                                    <w:color w:val="333333"/>
                                                  </w:rPr>
                                                </w:pPr>
                                                <w:r>
                                                  <w:rPr>
                                                    <w:rFonts w:eastAsia="Times New Roman"/>
                                                    <w:color w:val="000000"/>
                                                    <w:sz w:val="21"/>
                                                    <w:szCs w:val="21"/>
                                                  </w:rPr>
                                                  <w:t xml:space="preserve">Aerial ignition is a complex operation. The helicopter must fly close to the ground at a low rate of speed. Meanwhile, the firefighter operating the PSD must carefully calculate the distance to the ground and speed of the helicopter to ensure that the correct number of spheres are dropped. Too </w:t>
                                                </w:r>
                                                <w:proofErr w:type="gramStart"/>
                                                <w:r>
                                                  <w:rPr>
                                                    <w:rFonts w:eastAsia="Times New Roman"/>
                                                    <w:color w:val="000000"/>
                                                    <w:sz w:val="21"/>
                                                    <w:szCs w:val="21"/>
                                                  </w:rPr>
                                                  <w:lastRenderedPageBreak/>
                                                  <w:t>few</w:t>
                                                </w:r>
                                                <w:proofErr w:type="gramEnd"/>
                                                <w:r>
                                                  <w:rPr>
                                                    <w:rFonts w:eastAsia="Times New Roman"/>
                                                    <w:color w:val="000000"/>
                                                    <w:sz w:val="21"/>
                                                    <w:szCs w:val="21"/>
                                                  </w:rPr>
                                                  <w:t xml:space="preserve"> and the burn will be spotty and inefficient, too many and the fire will burn more intensely than desired, damaging mature trees.</w:t>
                                                </w:r>
                                              </w:p>
                                              <w:p w:rsidR="00DD1361" w:rsidRDefault="00DD1361">
                                                <w:pPr>
                                                  <w:rPr>
                                                    <w:rFonts w:eastAsia="Times New Roman"/>
                                                    <w:color w:val="333333"/>
                                                  </w:rPr>
                                                </w:pPr>
                                              </w:p>
                                              <w:p w:rsidR="00DD1361" w:rsidRDefault="00DD1361">
                                                <w:pPr>
                                                  <w:rPr>
                                                    <w:rFonts w:eastAsia="Times New Roman"/>
                                                    <w:color w:val="333333"/>
                                                  </w:rPr>
                                                </w:pPr>
                                                <w:r>
                                                  <w:rPr>
                                                    <w:rFonts w:eastAsia="Times New Roman"/>
                                                    <w:color w:val="000000"/>
                                                    <w:sz w:val="21"/>
                                                    <w:szCs w:val="21"/>
                                                  </w:rPr>
                                                  <w:t xml:space="preserve">Results from last night’s infrared flight indicate only scattered heat on the southern and eastern sides of the fire. Crews will continue to mop-up and monitor the fire-line. Assessment of structures in the communities of </w:t>
                                                </w:r>
                                                <w:proofErr w:type="spellStart"/>
                                                <w:r>
                                                  <w:rPr>
                                                    <w:rFonts w:eastAsia="Times New Roman"/>
                                                    <w:color w:val="000000"/>
                                                    <w:sz w:val="21"/>
                                                    <w:szCs w:val="21"/>
                                                  </w:rPr>
                                                  <w:t>Chiwawa</w:t>
                                                </w:r>
                                                <w:proofErr w:type="spellEnd"/>
                                                <w:r>
                                                  <w:rPr>
                                                    <w:rFonts w:eastAsia="Times New Roman"/>
                                                    <w:color w:val="000000"/>
                                                    <w:sz w:val="21"/>
                                                    <w:szCs w:val="21"/>
                                                  </w:rPr>
                                                  <w:t xml:space="preserve"> Pines, </w:t>
                                                </w:r>
                                                <w:proofErr w:type="spellStart"/>
                                                <w:r>
                                                  <w:rPr>
                                                    <w:rFonts w:eastAsia="Times New Roman"/>
                                                    <w:color w:val="000000"/>
                                                    <w:sz w:val="21"/>
                                                    <w:szCs w:val="21"/>
                                                  </w:rPr>
                                                  <w:t>Shugart</w:t>
                                                </w:r>
                                                <w:proofErr w:type="spellEnd"/>
                                                <w:r>
                                                  <w:rPr>
                                                    <w:rFonts w:eastAsia="Times New Roman"/>
                                                    <w:color w:val="000000"/>
                                                    <w:sz w:val="21"/>
                                                    <w:szCs w:val="21"/>
                                                  </w:rPr>
                                                  <w:t xml:space="preserve"> Flats and Plain will continue. Assessment of structures in the upper </w:t>
                                                </w:r>
                                                <w:proofErr w:type="spellStart"/>
                                                <w:r>
                                                  <w:rPr>
                                                    <w:rFonts w:eastAsia="Times New Roman"/>
                                                    <w:color w:val="000000"/>
                                                    <w:sz w:val="21"/>
                                                    <w:szCs w:val="21"/>
                                                  </w:rPr>
                                                  <w:t>Entiat</w:t>
                                                </w:r>
                                                <w:proofErr w:type="spellEnd"/>
                                                <w:r>
                                                  <w:rPr>
                                                    <w:rFonts w:eastAsia="Times New Roman"/>
                                                    <w:color w:val="000000"/>
                                                    <w:sz w:val="21"/>
                                                    <w:szCs w:val="21"/>
                                                  </w:rPr>
                                                  <w:t xml:space="preserve"> River Valley will be completed today.</w:t>
                                                </w:r>
                                              </w:p>
                                              <w:p w:rsidR="00DD1361" w:rsidRDefault="00DD1361">
                                                <w:pPr>
                                                  <w:rPr>
                                                    <w:rFonts w:eastAsia="Times New Roman"/>
                                                    <w:color w:val="333333"/>
                                                  </w:rPr>
                                                </w:pPr>
                                              </w:p>
                                              <w:p w:rsidR="00DD1361" w:rsidRDefault="00DD1361">
                                                <w:pPr>
                                                  <w:rPr>
                                                    <w:rFonts w:eastAsia="Times New Roman"/>
                                                    <w:color w:val="333333"/>
                                                  </w:rPr>
                                                </w:pPr>
                                                <w:r>
                                                  <w:rPr>
                                                    <w:rFonts w:eastAsia="Times New Roman"/>
                                                    <w:color w:val="000000"/>
                                                    <w:sz w:val="21"/>
                                                    <w:szCs w:val="21"/>
                                                  </w:rPr>
                                                  <w:t>Higher relative humidity and lower temperatures moderated fire behavior on Cougar Creek. Growth was modest. The fire is currently 41,324 acres. Much of the increase in acreage is attributed to burning operations along the perimeter.</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 xml:space="preserve">Lost Fire: </w:t>
                                                </w:r>
                                              </w:p>
                                              <w:p w:rsidR="00DD1361" w:rsidRDefault="00DD1361">
                                                <w:pPr>
                                                  <w:rPr>
                                                    <w:rFonts w:eastAsia="Times New Roman"/>
                                                    <w:color w:val="333333"/>
                                                  </w:rPr>
                                                </w:pPr>
                                                <w:r>
                                                  <w:rPr>
                                                    <w:rFonts w:eastAsia="Times New Roman"/>
                                                    <w:color w:val="000000"/>
                                                    <w:sz w:val="21"/>
                                                    <w:szCs w:val="21"/>
                                                  </w:rPr>
                                                  <w:t>The Lost Fire remains at 80 acres. It is unstaffed and is monitored by air using Distributed Real-Time Infrared (DRTI) and air attack aircraft. </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 xml:space="preserve">Bannock Lakes Fire: </w:t>
                                                </w:r>
                                              </w:p>
                                              <w:p w:rsidR="00DD1361" w:rsidRDefault="00DD1361">
                                                <w:pPr>
                                                  <w:rPr>
                                                    <w:rFonts w:eastAsia="Times New Roman"/>
                                                    <w:color w:val="333333"/>
                                                  </w:rPr>
                                                </w:pPr>
                                                <w:r>
                                                  <w:rPr>
                                                    <w:rFonts w:eastAsia="Times New Roman"/>
                                                    <w:color w:val="333333"/>
                                                    <w:sz w:val="21"/>
                                                    <w:szCs w:val="21"/>
                                                  </w:rPr>
                                                  <w:t xml:space="preserve">This lightning-caused fire is approximately 17 miles west of </w:t>
                                                </w:r>
                                                <w:proofErr w:type="spellStart"/>
                                                <w:r>
                                                  <w:rPr>
                                                    <w:rFonts w:eastAsia="Times New Roman"/>
                                                    <w:color w:val="333333"/>
                                                    <w:sz w:val="21"/>
                                                    <w:szCs w:val="21"/>
                                                  </w:rPr>
                                                  <w:t>Stehekin</w:t>
                                                </w:r>
                                                <w:proofErr w:type="spellEnd"/>
                                                <w:r>
                                                  <w:rPr>
                                                    <w:rFonts w:eastAsia="Times New Roman"/>
                                                    <w:color w:val="333333"/>
                                                    <w:sz w:val="21"/>
                                                    <w:szCs w:val="21"/>
                                                  </w:rPr>
                                                  <w:t xml:space="preserve"> in the Glacier Peaks Wilderness and is 476 acres in size. The fire is burning among large rocky outcroppings and isolated clusters of timber in steep, inaccessible terrain. It is being monitored by air and satellite. The Pacific Crest National Scenic Trail (PCT) is closed from </w:t>
                                                </w:r>
                                                <w:proofErr w:type="spellStart"/>
                                                <w:r>
                                                  <w:rPr>
                                                    <w:rFonts w:eastAsia="Times New Roman"/>
                                                    <w:color w:val="333333"/>
                                                    <w:sz w:val="21"/>
                                                    <w:szCs w:val="21"/>
                                                  </w:rPr>
                                                  <w:t>Suiattle</w:t>
                                                </w:r>
                                                <w:proofErr w:type="spellEnd"/>
                                                <w:r>
                                                  <w:rPr>
                                                    <w:rFonts w:eastAsia="Times New Roman"/>
                                                    <w:color w:val="333333"/>
                                                    <w:sz w:val="21"/>
                                                    <w:szCs w:val="21"/>
                                                  </w:rPr>
                                                  <w:t xml:space="preserve"> Pass to High Bridge. The PCT detour is from </w:t>
                                                </w:r>
                                                <w:proofErr w:type="spellStart"/>
                                                <w:r>
                                                  <w:rPr>
                                                    <w:rFonts w:eastAsia="Times New Roman"/>
                                                    <w:color w:val="333333"/>
                                                    <w:sz w:val="21"/>
                                                    <w:szCs w:val="21"/>
                                                  </w:rPr>
                                                  <w:t>Suiattle</w:t>
                                                </w:r>
                                                <w:proofErr w:type="spellEnd"/>
                                                <w:r>
                                                  <w:rPr>
                                                    <w:rFonts w:eastAsia="Times New Roman"/>
                                                    <w:color w:val="333333"/>
                                                    <w:sz w:val="21"/>
                                                    <w:szCs w:val="21"/>
                                                  </w:rPr>
                                                  <w:t xml:space="preserve"> Pass to </w:t>
                                                </w:r>
                                                <w:proofErr w:type="spellStart"/>
                                                <w:r>
                                                  <w:rPr>
                                                    <w:rFonts w:eastAsia="Times New Roman"/>
                                                    <w:color w:val="333333"/>
                                                    <w:sz w:val="21"/>
                                                    <w:szCs w:val="21"/>
                                                  </w:rPr>
                                                  <w:t>Stehekin</w:t>
                                                </w:r>
                                                <w:proofErr w:type="spellEnd"/>
                                                <w:r>
                                                  <w:rPr>
                                                    <w:rFonts w:eastAsia="Times New Roman"/>
                                                    <w:color w:val="333333"/>
                                                    <w:sz w:val="21"/>
                                                    <w:szCs w:val="21"/>
                                                  </w:rPr>
                                                  <w:t xml:space="preserve">. More information and a map is available at </w:t>
                                                </w:r>
                                                <w:hyperlink r:id="rId6" w:tgtFrame="_blank" w:history="1">
                                                  <w:r>
                                                    <w:rPr>
                                                      <w:rStyle w:val="Hyperlink"/>
                                                      <w:rFonts w:eastAsia="Times New Roman"/>
                                                      <w:color w:val="0078C1"/>
                                                      <w:sz w:val="21"/>
                                                      <w:szCs w:val="21"/>
                                                    </w:rPr>
                                                    <w:t>www.pcta.org</w:t>
                                                  </w:r>
                                                </w:hyperlink>
                                                <w:r>
                                                  <w:rPr>
                                                    <w:rFonts w:eastAsia="Times New Roman"/>
                                                    <w:color w:val="333333"/>
                                                    <w:sz w:val="21"/>
                                                    <w:szCs w:val="21"/>
                                                  </w:rPr>
                                                  <w:t xml:space="preserve">. </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Weather and Fire Behavior:</w:t>
                                                </w:r>
                                              </w:p>
                                              <w:p w:rsidR="00DD1361" w:rsidRDefault="00DD1361">
                                                <w:pPr>
                                                  <w:rPr>
                                                    <w:rFonts w:eastAsia="Times New Roman"/>
                                                    <w:color w:val="333333"/>
                                                  </w:rPr>
                                                </w:pPr>
                                                <w:r>
                                                  <w:rPr>
                                                    <w:rFonts w:eastAsia="Times New Roman"/>
                                                    <w:color w:val="000000"/>
                                                    <w:sz w:val="21"/>
                                                    <w:szCs w:val="21"/>
                                                  </w:rPr>
                                                  <w:t>Today’s high temperature will be 66 to 72 degrees at 1,500 feet and in the 50s higher up. Relative humidity will be 40 to 45 percent. Winds will be light, 3 to 6 miles per hour at 1,500 feet and 8 to 12 miles per hour at the ridge tops. A weather front will drift into the area tonight, bringing a slight chance for precipitation on Sunday. These will be near ideal conditions for fire suppression. Increased moisture will moderate fire behavior creating more opportunities for firefighters to extend and secure containment lines.</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Traffic Safety:</w:t>
                                                </w:r>
                                              </w:p>
                                              <w:p w:rsidR="00DD1361" w:rsidRDefault="00DD1361">
                                                <w:pPr>
                                                  <w:rPr>
                                                    <w:rFonts w:eastAsia="Times New Roman"/>
                                                    <w:color w:val="333333"/>
                                                  </w:rPr>
                                                </w:pPr>
                                                <w:r>
                                                  <w:rPr>
                                                    <w:rFonts w:eastAsia="Times New Roman"/>
                                                    <w:color w:val="000000"/>
                                                    <w:sz w:val="21"/>
                                                    <w:szCs w:val="21"/>
                                                  </w:rPr>
                                                  <w:t xml:space="preserve">There is increased traffic in Leavenworth and Plain due to fire resources accessing the west side of the fire. Extra caution and slower speeds are advised. </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 xml:space="preserve">Cougar Creek Fire Evacuation Levels: </w:t>
                                                </w:r>
                                              </w:p>
                                              <w:p w:rsidR="00DD1361" w:rsidRDefault="00DD1361">
                                                <w:pPr>
                                                  <w:rPr>
                                                    <w:rFonts w:eastAsia="Times New Roman"/>
                                                    <w:color w:val="333333"/>
                                                  </w:rPr>
                                                </w:pPr>
                                                <w:r>
                                                  <w:rPr>
                                                    <w:rFonts w:eastAsia="Times New Roman"/>
                                                    <w:b/>
                                                    <w:bCs/>
                                                    <w:color w:val="000000"/>
                                                    <w:sz w:val="21"/>
                                                    <w:szCs w:val="21"/>
                                                  </w:rPr>
                                                  <w:t>Plains Area:</w:t>
                                                </w:r>
                                              </w:p>
                                              <w:p w:rsidR="00DD1361" w:rsidRDefault="00DD1361">
                                                <w:pPr>
                                                  <w:rPr>
                                                    <w:rFonts w:eastAsia="Times New Roman"/>
                                                    <w:color w:val="333333"/>
                                                  </w:rPr>
                                                </w:pPr>
                                                <w:r>
                                                  <w:rPr>
                                                    <w:rFonts w:eastAsia="Times New Roman"/>
                                                    <w:color w:val="000000"/>
                                                    <w:sz w:val="21"/>
                                                    <w:szCs w:val="21"/>
                                                  </w:rPr>
                                                  <w:t xml:space="preserve">Chelan County implemented Level 2 (GET SET) evacuation notifications for the </w:t>
                                                </w:r>
                                                <w:proofErr w:type="spellStart"/>
                                                <w:r>
                                                  <w:rPr>
                                                    <w:rFonts w:eastAsia="Times New Roman"/>
                                                    <w:color w:val="000000"/>
                                                    <w:sz w:val="21"/>
                                                    <w:szCs w:val="21"/>
                                                  </w:rPr>
                                                  <w:t>Chiwawa</w:t>
                                                </w:r>
                                                <w:proofErr w:type="spellEnd"/>
                                                <w:r>
                                                  <w:rPr>
                                                    <w:rFonts w:eastAsia="Times New Roman"/>
                                                    <w:color w:val="000000"/>
                                                    <w:sz w:val="21"/>
                                                    <w:szCs w:val="21"/>
                                                  </w:rPr>
                                                  <w:t xml:space="preserve"> Loop Road from Plain to the intersection with </w:t>
                                                </w:r>
                                                <w:proofErr w:type="spellStart"/>
                                                <w:r>
                                                  <w:rPr>
                                                    <w:rFonts w:eastAsia="Times New Roman"/>
                                                    <w:color w:val="000000"/>
                                                    <w:sz w:val="21"/>
                                                    <w:szCs w:val="21"/>
                                                  </w:rPr>
                                                  <w:t>Chiwawa</w:t>
                                                </w:r>
                                                <w:proofErr w:type="spellEnd"/>
                                                <w:r>
                                                  <w:rPr>
                                                    <w:rFonts w:eastAsia="Times New Roman"/>
                                                    <w:color w:val="000000"/>
                                                    <w:sz w:val="21"/>
                                                    <w:szCs w:val="21"/>
                                                  </w:rPr>
                                                  <w:t xml:space="preserve"> River Road, on both sides of the roadway. This includes </w:t>
                                                </w:r>
                                                <w:proofErr w:type="spellStart"/>
                                                <w:r>
                                                  <w:rPr>
                                                    <w:rFonts w:eastAsia="Times New Roman"/>
                                                    <w:color w:val="000000"/>
                                                    <w:sz w:val="21"/>
                                                    <w:szCs w:val="21"/>
                                                  </w:rPr>
                                                  <w:t>Chiwawa</w:t>
                                                </w:r>
                                                <w:proofErr w:type="spellEnd"/>
                                                <w:r>
                                                  <w:rPr>
                                                    <w:rFonts w:eastAsia="Times New Roman"/>
                                                    <w:color w:val="000000"/>
                                                    <w:sz w:val="21"/>
                                                    <w:szCs w:val="21"/>
                                                  </w:rPr>
                                                  <w:t xml:space="preserve"> River Pine Community, </w:t>
                                                </w:r>
                                                <w:proofErr w:type="spellStart"/>
                                                <w:r>
                                                  <w:rPr>
                                                    <w:rFonts w:eastAsia="Times New Roman"/>
                                                    <w:color w:val="000000"/>
                                                    <w:sz w:val="21"/>
                                                    <w:szCs w:val="21"/>
                                                  </w:rPr>
                                                  <w:t>Shugart</w:t>
                                                </w:r>
                                                <w:proofErr w:type="spellEnd"/>
                                                <w:r>
                                                  <w:rPr>
                                                    <w:rFonts w:eastAsia="Times New Roman"/>
                                                    <w:color w:val="000000"/>
                                                    <w:sz w:val="21"/>
                                                    <w:szCs w:val="21"/>
                                                  </w:rPr>
                                                  <w:t xml:space="preserve"> Flats Community, and all roads that intersect with the </w:t>
                                                </w:r>
                                                <w:proofErr w:type="spellStart"/>
                                                <w:r>
                                                  <w:rPr>
                                                    <w:rFonts w:eastAsia="Times New Roman"/>
                                                    <w:color w:val="000000"/>
                                                    <w:sz w:val="21"/>
                                                    <w:szCs w:val="21"/>
                                                  </w:rPr>
                                                  <w:t>Chiwawa</w:t>
                                                </w:r>
                                                <w:proofErr w:type="spellEnd"/>
                                                <w:r>
                                                  <w:rPr>
                                                    <w:rFonts w:eastAsia="Times New Roman"/>
                                                    <w:color w:val="000000"/>
                                                    <w:sz w:val="21"/>
                                                    <w:szCs w:val="21"/>
                                                  </w:rPr>
                                                  <w:t xml:space="preserve"> Loop Road. The community of Plain will remain at a Level 1.</w:t>
                                                </w:r>
                                              </w:p>
                                              <w:p w:rsidR="00DD1361" w:rsidRDefault="00DD1361">
                                                <w:pPr>
                                                  <w:rPr>
                                                    <w:rFonts w:eastAsia="Times New Roman"/>
                                                    <w:color w:val="333333"/>
                                                  </w:rPr>
                                                </w:pPr>
                                              </w:p>
                                              <w:p w:rsidR="00DD1361" w:rsidRDefault="00DD1361">
                                                <w:pPr>
                                                  <w:rPr>
                                                    <w:rFonts w:eastAsia="Times New Roman"/>
                                                    <w:color w:val="333333"/>
                                                  </w:rPr>
                                                </w:pPr>
                                                <w:proofErr w:type="spellStart"/>
                                                <w:r>
                                                  <w:rPr>
                                                    <w:rFonts w:eastAsia="Times New Roman"/>
                                                    <w:b/>
                                                    <w:bCs/>
                                                    <w:color w:val="000000"/>
                                                    <w:sz w:val="21"/>
                                                    <w:szCs w:val="21"/>
                                                  </w:rPr>
                                                  <w:t>Entiat</w:t>
                                                </w:r>
                                                <w:proofErr w:type="spellEnd"/>
                                                <w:r>
                                                  <w:rPr>
                                                    <w:rFonts w:eastAsia="Times New Roman"/>
                                                    <w:b/>
                                                    <w:bCs/>
                                                    <w:color w:val="000000"/>
                                                    <w:sz w:val="21"/>
                                                    <w:szCs w:val="21"/>
                                                  </w:rPr>
                                                  <w:t xml:space="preserve"> Area:</w:t>
                                                </w:r>
                                              </w:p>
                                              <w:p w:rsidR="00DD1361" w:rsidRDefault="00DD1361">
                                                <w:pPr>
                                                  <w:rPr>
                                                    <w:rFonts w:eastAsia="Times New Roman"/>
                                                    <w:color w:val="333333"/>
                                                  </w:rPr>
                                                </w:pPr>
                                                <w:r>
                                                  <w:rPr>
                                                    <w:rFonts w:eastAsia="Times New Roman"/>
                                                    <w:color w:val="000000"/>
                                                    <w:sz w:val="21"/>
                                                    <w:szCs w:val="21"/>
                                                  </w:rPr>
                                                  <w:t xml:space="preserve">That portion of the Mad River Road below the fire area, to the </w:t>
                                                </w:r>
                                                <w:proofErr w:type="spellStart"/>
                                                <w:r>
                                                  <w:rPr>
                                                    <w:rFonts w:eastAsia="Times New Roman"/>
                                                    <w:color w:val="000000"/>
                                                    <w:sz w:val="21"/>
                                                    <w:szCs w:val="21"/>
                                                  </w:rPr>
                                                  <w:t>Entiat</w:t>
                                                </w:r>
                                                <w:proofErr w:type="spellEnd"/>
                                                <w:r>
                                                  <w:rPr>
                                                    <w:rFonts w:eastAsia="Times New Roman"/>
                                                    <w:color w:val="000000"/>
                                                    <w:sz w:val="21"/>
                                                    <w:szCs w:val="21"/>
                                                  </w:rPr>
                                                  <w:t xml:space="preserve"> River Road, and the </w:t>
                                                </w:r>
                                                <w:proofErr w:type="spellStart"/>
                                                <w:r>
                                                  <w:rPr>
                                                    <w:rFonts w:eastAsia="Times New Roman"/>
                                                    <w:color w:val="000000"/>
                                                    <w:sz w:val="21"/>
                                                    <w:szCs w:val="21"/>
                                                  </w:rPr>
                                                  <w:t>Entiat</w:t>
                                                </w:r>
                                                <w:proofErr w:type="spellEnd"/>
                                                <w:r>
                                                  <w:rPr>
                                                    <w:rFonts w:eastAsia="Times New Roman"/>
                                                    <w:color w:val="000000"/>
                                                    <w:sz w:val="21"/>
                                                    <w:szCs w:val="21"/>
                                                  </w:rPr>
                                                  <w:t xml:space="preserve"> River Road from the intersection of the Mad River Road, north to Mile Marker 16.5 is no longer under an evacuation order. The </w:t>
                                                </w:r>
                                                <w:proofErr w:type="spellStart"/>
                                                <w:r>
                                                  <w:rPr>
                                                    <w:rFonts w:eastAsia="Times New Roman"/>
                                                    <w:color w:val="000000"/>
                                                    <w:sz w:val="21"/>
                                                    <w:szCs w:val="21"/>
                                                  </w:rPr>
                                                  <w:t>Entiat</w:t>
                                                </w:r>
                                                <w:proofErr w:type="spellEnd"/>
                                                <w:r>
                                                  <w:rPr>
                                                    <w:rFonts w:eastAsia="Times New Roman"/>
                                                    <w:color w:val="000000"/>
                                                    <w:sz w:val="21"/>
                                                    <w:szCs w:val="21"/>
                                                  </w:rPr>
                                                  <w:t xml:space="preserve"> River Road from Mile Marker 16.5, north to its end is now under a Level 1 Evacuation Alert. The 25 mile per hour speed restriction has been rescinded. For more information, call the Chelan County Emergency Management at 509-667-6863, or visit their </w:t>
                                                </w:r>
                                                <w:r>
                                                  <w:rPr>
                                                    <w:rFonts w:eastAsia="Times New Roman"/>
                                                    <w:color w:val="000000"/>
                                                    <w:sz w:val="21"/>
                                                    <w:szCs w:val="21"/>
                                                  </w:rPr>
                                                  <w:lastRenderedPageBreak/>
                                                  <w:t xml:space="preserve">Facebook page at </w:t>
                                                </w:r>
                                                <w:hyperlink r:id="rId7" w:history="1">
                                                  <w:r>
                                                    <w:rPr>
                                                      <w:rStyle w:val="Hyperlink"/>
                                                      <w:rFonts w:eastAsia="Times New Roman"/>
                                                      <w:sz w:val="21"/>
                                                      <w:szCs w:val="21"/>
                                                    </w:rPr>
                                                    <w:t>www.facebook.com/CCSOEM</w:t>
                                                  </w:r>
                                                </w:hyperlink>
                                                <w:r>
                                                  <w:rPr>
                                                    <w:rFonts w:eastAsia="Times New Roman"/>
                                                    <w:color w:val="000000"/>
                                                    <w:sz w:val="21"/>
                                                    <w:szCs w:val="21"/>
                                                  </w:rPr>
                                                  <w:t xml:space="preserve">. An American Red Cross shelter, at 14916 US 97A in </w:t>
                                                </w:r>
                                                <w:proofErr w:type="spellStart"/>
                                                <w:r>
                                                  <w:rPr>
                                                    <w:rFonts w:eastAsia="Times New Roman"/>
                                                    <w:color w:val="000000"/>
                                                    <w:sz w:val="21"/>
                                                    <w:szCs w:val="21"/>
                                                  </w:rPr>
                                                  <w:t>Entiat</w:t>
                                                </w:r>
                                                <w:proofErr w:type="spellEnd"/>
                                                <w:r>
                                                  <w:rPr>
                                                    <w:rFonts w:eastAsia="Times New Roman"/>
                                                    <w:color w:val="000000"/>
                                                    <w:sz w:val="21"/>
                                                    <w:szCs w:val="21"/>
                                                  </w:rPr>
                                                  <w:t>, is on standby. The Red Cross can be contacted at 509-663-3907. </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000000"/>
                                                    <w:sz w:val="21"/>
                                                    <w:szCs w:val="21"/>
                                                  </w:rPr>
                                                  <w:t>Smoke</w:t>
                                                </w:r>
                                                <w:r>
                                                  <w:rPr>
                                                    <w:rFonts w:eastAsia="Times New Roman"/>
                                                    <w:color w:val="000000"/>
                                                    <w:sz w:val="21"/>
                                                    <w:szCs w:val="21"/>
                                                  </w:rPr>
                                                  <w:t>:</w:t>
                                                </w:r>
                                                <w:r>
                                                  <w:rPr>
                                                    <w:rFonts w:eastAsia="Times New Roman"/>
                                                    <w:color w:val="333333"/>
                                                  </w:rPr>
                                                  <w:t xml:space="preserve"> </w:t>
                                                </w:r>
                                              </w:p>
                                              <w:p w:rsidR="00DD1361" w:rsidRDefault="00DD1361">
                                                <w:pPr>
                                                  <w:rPr>
                                                    <w:rFonts w:eastAsia="Times New Roman"/>
                                                    <w:color w:val="333333"/>
                                                  </w:rPr>
                                                </w:pPr>
                                                <w:r>
                                                  <w:rPr>
                                                    <w:rFonts w:eastAsia="Times New Roman"/>
                                                    <w:color w:val="000000"/>
                                                    <w:sz w:val="21"/>
                                                    <w:szCs w:val="21"/>
                                                  </w:rPr>
                                                  <w:t xml:space="preserve">Smoke continues to be a major concern to local communities. Individuals with respiratory problems are encouraged to acquire N95 masks. These masks are available at local fire stations, provided by the Chelan County Sheriff's Office. For more information on smoke and public health, go to </w:t>
                                                </w:r>
                                                <w:hyperlink r:id="rId8" w:tgtFrame="_blank" w:history="1">
                                                  <w:r>
                                                    <w:rPr>
                                                      <w:rStyle w:val="Hyperlink"/>
                                                      <w:rFonts w:eastAsia="Times New Roman"/>
                                                      <w:color w:val="000000"/>
                                                      <w:sz w:val="21"/>
                                                      <w:szCs w:val="21"/>
                                                    </w:rPr>
                                                    <w:t>www.wasmoke.blogspot.com</w:t>
                                                  </w:r>
                                                </w:hyperlink>
                                                <w:r>
                                                  <w:rPr>
                                                    <w:rFonts w:eastAsia="Times New Roman"/>
                                                    <w:color w:val="000000"/>
                                                    <w:sz w:val="21"/>
                                                    <w:szCs w:val="21"/>
                                                  </w:rPr>
                                                  <w:t xml:space="preserve"> or </w:t>
                                                </w:r>
                                                <w:hyperlink r:id="rId9" w:tgtFrame="_blank" w:history="1">
                                                  <w:r>
                                                    <w:rPr>
                                                      <w:rStyle w:val="Hyperlink"/>
                                                      <w:rFonts w:eastAsia="Times New Roman"/>
                                                      <w:color w:val="000000"/>
                                                      <w:sz w:val="21"/>
                                                      <w:szCs w:val="21"/>
                                                    </w:rPr>
                                                    <w:t>https://bit.ly/2J22754</w:t>
                                                  </w:r>
                                                </w:hyperlink>
                                                <w:r>
                                                  <w:rPr>
                                                    <w:rFonts w:eastAsia="Times New Roman"/>
                                                    <w:color w:val="000000"/>
                                                    <w:sz w:val="21"/>
                                                    <w:szCs w:val="21"/>
                                                  </w:rPr>
                                                  <w:t xml:space="preserve"> (Spanish). While smoke remains an obstacle for firefighting, air resources are poised to respond should visibility clear enough for safe operations.         </w:t>
                                                </w:r>
                                                <w:r>
                                                  <w:rPr>
                                                    <w:rFonts w:eastAsia="Times New Roman"/>
                                                    <w:color w:val="333333"/>
                                                    <w:sz w:val="21"/>
                                                    <w:szCs w:val="21"/>
                                                  </w:rPr>
                                                  <w:t>                                                                                                                                </w:t>
                                                </w:r>
                                                <w:r>
                                                  <w:rPr>
                                                    <w:rFonts w:eastAsia="Times New Roman"/>
                                                    <w:color w:val="333333"/>
                                                  </w:rPr>
                                                  <w:t xml:space="preserve"> </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U.S. Forest Service Closure Orders:</w:t>
                                                </w:r>
                                              </w:p>
                                              <w:p w:rsidR="00DD1361" w:rsidRDefault="00DD1361">
                                                <w:pPr>
                                                  <w:rPr>
                                                    <w:rFonts w:eastAsia="Times New Roman"/>
                                                    <w:color w:val="333333"/>
                                                  </w:rPr>
                                                </w:pPr>
                                                <w:r>
                                                  <w:rPr>
                                                    <w:rFonts w:eastAsia="Times New Roman"/>
                                                    <w:color w:val="333333"/>
                                                    <w:sz w:val="21"/>
                                                    <w:szCs w:val="21"/>
                                                  </w:rPr>
                                                  <w:t xml:space="preserve">·      Cougar Creek and Lost Fires: </w:t>
                                                </w:r>
                                                <w:hyperlink r:id="rId10" w:tgtFrame="_blank" w:history="1">
                                                  <w:r>
                                                    <w:rPr>
                                                      <w:rStyle w:val="Hyperlink"/>
                                                      <w:rFonts w:eastAsia="Times New Roman"/>
                                                      <w:color w:val="0078C1"/>
                                                      <w:sz w:val="21"/>
                                                      <w:szCs w:val="21"/>
                                                    </w:rPr>
                                                    <w:t>https://bit.ly/2MkmKew</w:t>
                                                  </w:r>
                                                </w:hyperlink>
                                                <w:r>
                                                  <w:rPr>
                                                    <w:rFonts w:eastAsia="Times New Roman"/>
                                                    <w:color w:val="333333"/>
                                                    <w:sz w:val="21"/>
                                                    <w:szCs w:val="21"/>
                                                  </w:rPr>
                                                  <w:t xml:space="preserve"> </w:t>
                                                </w:r>
                                              </w:p>
                                              <w:p w:rsidR="00DD1361" w:rsidRDefault="00DD1361">
                                                <w:pPr>
                                                  <w:rPr>
                                                    <w:rFonts w:eastAsia="Times New Roman"/>
                                                    <w:color w:val="333333"/>
                                                  </w:rPr>
                                                </w:pPr>
                                                <w:r>
                                                  <w:rPr>
                                                    <w:rFonts w:eastAsia="Times New Roman"/>
                                                    <w:color w:val="333333"/>
                                                    <w:sz w:val="21"/>
                                                    <w:szCs w:val="21"/>
                                                  </w:rPr>
                                                  <w:t xml:space="preserve">·      Bannock Lakes Fire: </w:t>
                                                </w:r>
                                                <w:hyperlink r:id="rId11" w:tgtFrame="_blank" w:history="1">
                                                  <w:r>
                                                    <w:rPr>
                                                      <w:rStyle w:val="Hyperlink"/>
                                                      <w:rFonts w:eastAsia="Times New Roman"/>
                                                      <w:color w:val="0078C1"/>
                                                      <w:sz w:val="21"/>
                                                      <w:szCs w:val="21"/>
                                                    </w:rPr>
                                                    <w:t>https://bit.ly/2nezyF6</w:t>
                                                  </w:r>
                                                </w:hyperlink>
                                                <w:r>
                                                  <w:rPr>
                                                    <w:rFonts w:eastAsia="Times New Roman"/>
                                                    <w:color w:val="333333"/>
                                                  </w:rPr>
                                                  <w:t xml:space="preserve"> </w:t>
                                                </w:r>
                                              </w:p>
                                              <w:p w:rsidR="00DD1361" w:rsidRDefault="00DD1361">
                                                <w:pPr>
                                                  <w:rPr>
                                                    <w:rFonts w:eastAsia="Times New Roman"/>
                                                    <w:color w:val="333333"/>
                                                  </w:rPr>
                                                </w:pPr>
                                                <w:r>
                                                  <w:rPr>
                                                    <w:rFonts w:eastAsia="Times New Roman"/>
                                                    <w:color w:val="333333"/>
                                                    <w:sz w:val="21"/>
                                                    <w:szCs w:val="21"/>
                                                  </w:rPr>
                                                  <w:t>·      </w:t>
                                                </w:r>
                                                <w:proofErr w:type="spellStart"/>
                                                <w:r>
                                                  <w:rPr>
                                                    <w:rFonts w:eastAsia="Times New Roman"/>
                                                    <w:color w:val="333333"/>
                                                    <w:sz w:val="21"/>
                                                    <w:szCs w:val="21"/>
                                                  </w:rPr>
                                                  <w:t>Whitepine</w:t>
                                                </w:r>
                                                <w:proofErr w:type="spellEnd"/>
                                                <w:r>
                                                  <w:rPr>
                                                    <w:rFonts w:eastAsia="Times New Roman"/>
                                                    <w:color w:val="333333"/>
                                                    <w:sz w:val="21"/>
                                                    <w:szCs w:val="21"/>
                                                  </w:rPr>
                                                  <w:t xml:space="preserve"> Fire: </w:t>
                                                </w:r>
                                                <w:hyperlink r:id="rId12" w:tgtFrame="_blank" w:history="1">
                                                  <w:r>
                                                    <w:rPr>
                                                      <w:rStyle w:val="Hyperlink"/>
                                                      <w:rFonts w:eastAsia="Times New Roman"/>
                                                      <w:color w:val="0078C1"/>
                                                      <w:sz w:val="21"/>
                                                      <w:szCs w:val="21"/>
                                                    </w:rPr>
                                                    <w:t>https://bit.ly/2nesWqg</w:t>
                                                  </w:r>
                                                </w:hyperlink>
                                                <w:r>
                                                  <w:rPr>
                                                    <w:rFonts w:eastAsia="Times New Roman"/>
                                                    <w:color w:val="333333"/>
                                                  </w:rPr>
                                                  <w:t xml:space="preserve"> </w:t>
                                                </w:r>
                                              </w:p>
                                              <w:p w:rsidR="00DD1361" w:rsidRDefault="00DD1361">
                                                <w:pPr>
                                                  <w:rPr>
                                                    <w:rFonts w:eastAsia="Times New Roman"/>
                                                    <w:color w:val="333333"/>
                                                  </w:rPr>
                                                </w:pPr>
                                                <w:r>
                                                  <w:rPr>
                                                    <w:rFonts w:eastAsia="Times New Roman"/>
                                                    <w:color w:val="333333"/>
                                                    <w:sz w:val="21"/>
                                                    <w:szCs w:val="21"/>
                                                  </w:rPr>
                                                  <w:t>·      Area businesses are open. Please consider showing your support by shopping in the local community.</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 xml:space="preserve">Incident Management Team: </w:t>
                                                </w:r>
                                              </w:p>
                                              <w:p w:rsidR="00DD1361" w:rsidRDefault="00DD1361">
                                                <w:pPr>
                                                  <w:rPr>
                                                    <w:rFonts w:eastAsia="Times New Roman"/>
                                                    <w:color w:val="333333"/>
                                                  </w:rPr>
                                                </w:pPr>
                                                <w:r>
                                                  <w:rPr>
                                                    <w:rFonts w:eastAsia="Times New Roman"/>
                                                    <w:color w:val="333333"/>
                                                    <w:sz w:val="21"/>
                                                    <w:szCs w:val="21"/>
                                                  </w:rPr>
                                                  <w:t xml:space="preserve">Pacific Northwest Incident Management Team 3 (Type 1) continues to work closely with cooperators from the US Forest Service, Washington Department of Natural Resources, </w:t>
                                                </w:r>
                                                <w:proofErr w:type="spellStart"/>
                                                <w:r>
                                                  <w:rPr>
                                                    <w:rFonts w:eastAsia="Times New Roman"/>
                                                    <w:color w:val="333333"/>
                                                    <w:sz w:val="21"/>
                                                    <w:szCs w:val="21"/>
                                                  </w:rPr>
                                                  <w:t>Entiat</w:t>
                                                </w:r>
                                                <w:proofErr w:type="spellEnd"/>
                                                <w:r>
                                                  <w:rPr>
                                                    <w:rFonts w:eastAsia="Times New Roman"/>
                                                    <w:color w:val="333333"/>
                                                    <w:sz w:val="21"/>
                                                    <w:szCs w:val="21"/>
                                                  </w:rPr>
                                                  <w:t xml:space="preserve"> Rural Fire District 8, Chelan County Fire District 3, </w:t>
                                                </w:r>
                                                <w:proofErr w:type="spellStart"/>
                                                <w:r>
                                                  <w:rPr>
                                                    <w:rFonts w:eastAsia="Times New Roman"/>
                                                    <w:color w:val="333333"/>
                                                    <w:sz w:val="21"/>
                                                    <w:szCs w:val="21"/>
                                                  </w:rPr>
                                                  <w:t>Peshastin</w:t>
                                                </w:r>
                                                <w:proofErr w:type="spellEnd"/>
                                                <w:r>
                                                  <w:rPr>
                                                    <w:rFonts w:eastAsia="Times New Roman"/>
                                                    <w:color w:val="333333"/>
                                                    <w:sz w:val="21"/>
                                                    <w:szCs w:val="21"/>
                                                  </w:rPr>
                                                  <w:t xml:space="preserve"> Rural District 6, Lake Wenatchee Fire and Rescue, Chelan County Sheriff’s Office, Chelan County Department of Emergency Management, Chelan County Public Utility Dept., Washington Department of Transportation, American Red Cross, Chelan Public Schools, and Chelan Public Works. 19 Firefighters from Australia are supporting the fire.</w:t>
                                                </w:r>
                                              </w:p>
                                              <w:p w:rsidR="00DD1361" w:rsidRDefault="00DD1361">
                                                <w:pPr>
                                                  <w:rPr>
                                                    <w:rFonts w:eastAsia="Times New Roman"/>
                                                    <w:color w:val="333333"/>
                                                  </w:rPr>
                                                </w:pPr>
                                              </w:p>
                                              <w:p w:rsidR="00DD1361" w:rsidRDefault="00DD1361">
                                                <w:pPr>
                                                  <w:rPr>
                                                    <w:rFonts w:eastAsia="Times New Roman"/>
                                                    <w:color w:val="333333"/>
                                                  </w:rPr>
                                                </w:pPr>
                                                <w:r>
                                                  <w:rPr>
                                                    <w:rFonts w:eastAsia="Times New Roman"/>
                                                    <w:b/>
                                                    <w:bCs/>
                                                    <w:color w:val="333333"/>
                                                    <w:sz w:val="21"/>
                                                    <w:szCs w:val="21"/>
                                                  </w:rPr>
                                                  <w:t>Fire Information:</w:t>
                                                </w:r>
                                              </w:p>
                                              <w:p w:rsidR="00DD1361" w:rsidRDefault="00DD1361">
                                                <w:pPr>
                                                  <w:rPr>
                                                    <w:rFonts w:eastAsia="Times New Roman"/>
                                                    <w:color w:val="333333"/>
                                                  </w:rPr>
                                                </w:pPr>
                                                <w:r>
                                                  <w:rPr>
                                                    <w:rFonts w:eastAsia="Times New Roman"/>
                                                    <w:b/>
                                                    <w:bCs/>
                                                    <w:color w:val="333333"/>
                                                    <w:sz w:val="21"/>
                                                    <w:szCs w:val="21"/>
                                                  </w:rPr>
                                                  <w:t>Phone</w:t>
                                                </w:r>
                                                <w:r>
                                                  <w:rPr>
                                                    <w:rFonts w:eastAsia="Times New Roman"/>
                                                    <w:color w:val="333333"/>
                                                    <w:sz w:val="21"/>
                                                    <w:szCs w:val="21"/>
                                                  </w:rPr>
                                                  <w:t>: 509-664-9210 (8 a.m. to 8 p.m.)</w:t>
                                                </w:r>
                                                <w:r>
                                                  <w:rPr>
                                                    <w:rFonts w:eastAsia="Times New Roman"/>
                                                    <w:color w:val="333333"/>
                                                  </w:rPr>
                                                  <w:t xml:space="preserve"> </w:t>
                                                </w:r>
                                              </w:p>
                                              <w:p w:rsidR="00DD1361" w:rsidRDefault="00DD1361">
                                                <w:pPr>
                                                  <w:rPr>
                                                    <w:rFonts w:eastAsia="Times New Roman"/>
                                                    <w:color w:val="333333"/>
                                                  </w:rPr>
                                                </w:pPr>
                                                <w:r>
                                                  <w:rPr>
                                                    <w:rFonts w:eastAsia="Times New Roman"/>
                                                    <w:b/>
                                                    <w:bCs/>
                                                    <w:color w:val="333333"/>
                                                    <w:sz w:val="21"/>
                                                    <w:szCs w:val="21"/>
                                                  </w:rPr>
                                                  <w:t>Email:</w:t>
                                                </w:r>
                                                <w:r>
                                                  <w:rPr>
                                                    <w:rFonts w:eastAsia="Times New Roman"/>
                                                    <w:color w:val="333333"/>
                                                    <w:sz w:val="21"/>
                                                    <w:szCs w:val="21"/>
                                                  </w:rPr>
                                                  <w:t xml:space="preserve"> </w:t>
                                                </w:r>
                                                <w:hyperlink r:id="rId13" w:history="1">
                                                  <w:r>
                                                    <w:rPr>
                                                      <w:rStyle w:val="Hyperlink"/>
                                                      <w:rFonts w:eastAsia="Times New Roman"/>
                                                      <w:sz w:val="21"/>
                                                      <w:szCs w:val="21"/>
                                                    </w:rPr>
                                                    <w:t>cougarcreekfireinfo2018@gmail.com</w:t>
                                                  </w:r>
                                                </w:hyperlink>
                                                <w:r>
                                                  <w:rPr>
                                                    <w:rFonts w:eastAsia="Times New Roman"/>
                                                    <w:color w:val="333333"/>
                                                  </w:rPr>
                                                  <w:t xml:space="preserve"> </w:t>
                                                </w:r>
                                              </w:p>
                                              <w:p w:rsidR="00DD1361" w:rsidRDefault="00DD1361">
                                                <w:pPr>
                                                  <w:rPr>
                                                    <w:rFonts w:eastAsia="Times New Roman"/>
                                                    <w:color w:val="333333"/>
                                                  </w:rPr>
                                                </w:pPr>
                                                <w:proofErr w:type="spellStart"/>
                                                <w:r>
                                                  <w:rPr>
                                                    <w:rFonts w:eastAsia="Times New Roman"/>
                                                    <w:b/>
                                                    <w:bCs/>
                                                    <w:color w:val="333333"/>
                                                    <w:sz w:val="21"/>
                                                    <w:szCs w:val="21"/>
                                                  </w:rPr>
                                                  <w:t>Inciweb</w:t>
                                                </w:r>
                                                <w:proofErr w:type="spellEnd"/>
                                                <w:r>
                                                  <w:rPr>
                                                    <w:rFonts w:eastAsia="Times New Roman"/>
                                                    <w:b/>
                                                    <w:bCs/>
                                                    <w:color w:val="333333"/>
                                                    <w:sz w:val="21"/>
                                                    <w:szCs w:val="21"/>
                                                  </w:rPr>
                                                  <w:t>:</w:t>
                                                </w:r>
                                                <w:r>
                                                  <w:rPr>
                                                    <w:rFonts w:eastAsia="Times New Roman"/>
                                                    <w:color w:val="333333"/>
                                                    <w:sz w:val="21"/>
                                                    <w:szCs w:val="21"/>
                                                  </w:rPr>
                                                  <w:t xml:space="preserve"> </w:t>
                                                </w:r>
                                                <w:hyperlink r:id="rId14" w:tgtFrame="_blank" w:history="1">
                                                  <w:r>
                                                    <w:rPr>
                                                      <w:rStyle w:val="Hyperlink"/>
                                                      <w:rFonts w:eastAsia="Times New Roman"/>
                                                      <w:color w:val="0078C1"/>
                                                      <w:sz w:val="21"/>
                                                      <w:szCs w:val="21"/>
                                                    </w:rPr>
                                                    <w:t>https://inciweb.nwcg.gov/incident/6053/</w:t>
                                                  </w:r>
                                                </w:hyperlink>
                                                <w:r>
                                                  <w:rPr>
                                                    <w:rFonts w:eastAsia="Times New Roman"/>
                                                    <w:color w:val="333333"/>
                                                    <w:sz w:val="21"/>
                                                    <w:szCs w:val="21"/>
                                                  </w:rPr>
                                                  <w:t xml:space="preserve"> </w:t>
                                                </w:r>
                                              </w:p>
                                              <w:p w:rsidR="00DD1361" w:rsidRDefault="00DD1361">
                                                <w:pPr>
                                                  <w:rPr>
                                                    <w:rFonts w:eastAsia="Times New Roman"/>
                                                    <w:color w:val="333333"/>
                                                  </w:rPr>
                                                </w:pPr>
                                                <w:r>
                                                  <w:rPr>
                                                    <w:rFonts w:eastAsia="Times New Roman"/>
                                                    <w:b/>
                                                    <w:bCs/>
                                                    <w:color w:val="333333"/>
                                                    <w:sz w:val="21"/>
                                                    <w:szCs w:val="21"/>
                                                  </w:rPr>
                                                  <w:t>Facebook:</w:t>
                                                </w:r>
                                                <w:r>
                                                  <w:rPr>
                                                    <w:rFonts w:eastAsia="Times New Roman"/>
                                                    <w:color w:val="333333"/>
                                                    <w:sz w:val="21"/>
                                                    <w:szCs w:val="21"/>
                                                  </w:rPr>
                                                  <w:t xml:space="preserve"> </w:t>
                                                </w:r>
                                                <w:r>
                                                  <w:rPr>
                                                    <w:rFonts w:eastAsia="Times New Roman"/>
                                                    <w:color w:val="333333"/>
                                                  </w:rPr>
                                                  <w:t>facebook.com/</w:t>
                                                </w:r>
                                                <w:proofErr w:type="spellStart"/>
                                                <w:r>
                                                  <w:rPr>
                                                    <w:rFonts w:eastAsia="Times New Roman"/>
                                                    <w:color w:val="333333"/>
                                                  </w:rPr>
                                                  <w:t>CougarCreekFire</w:t>
                                                </w:r>
                                                <w:proofErr w:type="spellEnd"/>
                                                <w:r>
                                                  <w:rPr>
                                                    <w:rFonts w:eastAsia="Times New Roman"/>
                                                    <w:color w:val="333333"/>
                                                  </w:rPr>
                                                  <w:t xml:space="preserve"> </w:t>
                                                </w:r>
                                                <w:r>
                                                  <w:rPr>
                                                    <w:rFonts w:eastAsia="Times New Roman"/>
                                                    <w:color w:val="333333"/>
                                                    <w:sz w:val="21"/>
                                                    <w:szCs w:val="21"/>
                                                  </w:rPr>
                                                  <w:t> #</w:t>
                                                </w:r>
                                                <w:proofErr w:type="spellStart"/>
                                                <w:r>
                                                  <w:rPr>
                                                    <w:rFonts w:eastAsia="Times New Roman"/>
                                                    <w:color w:val="333333"/>
                                                    <w:sz w:val="21"/>
                                                    <w:szCs w:val="21"/>
                                                  </w:rPr>
                                                  <w:t>WaWildfire</w:t>
                                                </w:r>
                                                <w:proofErr w:type="spellEnd"/>
                                                <w:r>
                                                  <w:rPr>
                                                    <w:rFonts w:eastAsia="Times New Roman"/>
                                                    <w:color w:val="333333"/>
                                                    <w:sz w:val="21"/>
                                                    <w:szCs w:val="21"/>
                                                  </w:rPr>
                                                  <w:t xml:space="preserve"> #</w:t>
                                                </w:r>
                                                <w:proofErr w:type="spellStart"/>
                                                <w:r>
                                                  <w:rPr>
                                                    <w:rFonts w:eastAsia="Times New Roman"/>
                                                    <w:color w:val="333333"/>
                                                    <w:sz w:val="21"/>
                                                    <w:szCs w:val="21"/>
                                                  </w:rPr>
                                                  <w:t>CougarCreekFire</w:t>
                                                </w:r>
                                                <w:proofErr w:type="spellEnd"/>
                                                <w:r>
                                                  <w:rPr>
                                                    <w:rFonts w:eastAsia="Times New Roman"/>
                                                    <w:color w:val="333333"/>
                                                  </w:rPr>
                                                  <w:t xml:space="preserve"> </w:t>
                                                </w:r>
                                              </w:p>
                                              <w:p w:rsidR="00DD1361" w:rsidRDefault="00DD1361">
                                                <w:pPr>
                                                  <w:rPr>
                                                    <w:rFonts w:eastAsia="Times New Roman"/>
                                                    <w:color w:val="333333"/>
                                                  </w:rPr>
                                                </w:pPr>
                                                <w:r>
                                                  <w:rPr>
                                                    <w:rFonts w:eastAsia="Times New Roman"/>
                                                    <w:b/>
                                                    <w:bCs/>
                                                    <w:color w:val="333333"/>
                                                    <w:sz w:val="21"/>
                                                    <w:szCs w:val="21"/>
                                                  </w:rPr>
                                                  <w:t>Interactive Map:</w:t>
                                                </w:r>
                                                <w:r>
                                                  <w:rPr>
                                                    <w:rFonts w:eastAsia="Times New Roman"/>
                                                    <w:color w:val="333333"/>
                                                    <w:sz w:val="21"/>
                                                    <w:szCs w:val="21"/>
                                                  </w:rPr>
                                                  <w:t xml:space="preserve"> </w:t>
                                                </w:r>
                                                <w:hyperlink r:id="rId15" w:tgtFrame="_blank" w:history="1">
                                                  <w:r>
                                                    <w:rPr>
                                                      <w:rStyle w:val="Hyperlink"/>
                                                      <w:rFonts w:eastAsia="Times New Roman"/>
                                                      <w:color w:val="0078C1"/>
                                                      <w:sz w:val="21"/>
                                                      <w:szCs w:val="21"/>
                                                    </w:rPr>
                                                    <w:t>https://bit.ly/2MnFB9j</w:t>
                                                  </w:r>
                                                </w:hyperlink>
                                                <w:r>
                                                  <w:rPr>
                                                    <w:rFonts w:eastAsia="Times New Roman"/>
                                                    <w:color w:val="333333"/>
                                                    <w:sz w:val="21"/>
                                                    <w:szCs w:val="21"/>
                                                  </w:rPr>
                                                  <w:t xml:space="preserve"> </w:t>
                                                </w:r>
                                              </w:p>
                                              <w:p w:rsidR="00DD1361" w:rsidRDefault="00DD1361">
                                                <w:pPr>
                                                  <w:jc w:val="center"/>
                                                  <w:rPr>
                                                    <w:rFonts w:eastAsia="Times New Roman"/>
                                                    <w:color w:val="333333"/>
                                                  </w:rPr>
                                                </w:pPr>
                                                <w:r>
                                                  <w:rPr>
                                                    <w:rFonts w:ascii="Arial" w:eastAsia="Times New Roman" w:hAnsi="Arial" w:cs="Arial"/>
                                                    <w:b/>
                                                    <w:bCs/>
                                                    <w:color w:val="333333"/>
                                                    <w:sz w:val="20"/>
                                                    <w:szCs w:val="20"/>
                                                  </w:rPr>
                                                  <w:t>- END –</w:t>
                                                </w:r>
                                              </w:p>
                                              <w:p w:rsidR="00DD1361" w:rsidRDefault="00DD1361">
                                                <w:pPr>
                                                  <w:rPr>
                                                    <w:rFonts w:eastAsia="Times New Roman"/>
                                                    <w:color w:val="333333"/>
                                                  </w:rPr>
                                                </w:pPr>
                                              </w:p>
                                              <w:p w:rsidR="00DD1361" w:rsidRDefault="00DD1361">
                                                <w:pPr>
                                                  <w:rPr>
                                                    <w:rFonts w:eastAsia="Times New Roman"/>
                                                    <w:color w:val="333333"/>
                                                  </w:rPr>
                                                </w:pPr>
                                              </w:p>
                                              <w:p w:rsidR="00DD1361" w:rsidRDefault="00DD1361">
                                                <w:pPr>
                                                  <w:rPr>
                                                    <w:rFonts w:eastAsia="Times New Roman"/>
                                                    <w:color w:val="333333"/>
                                                  </w:rPr>
                                                </w:pPr>
                                                <w:r>
                                                  <w:rPr>
                                                    <w:rFonts w:ascii="Georgia" w:eastAsia="Times New Roman" w:hAnsi="Georgia"/>
                                                    <w:b/>
                                                    <w:bCs/>
                                                    <w:color w:val="000000"/>
                                                  </w:rPr>
                                                  <w:t>Facebook</w:t>
                                                </w:r>
                                                <w:r>
                                                  <w:rPr>
                                                    <w:rFonts w:ascii="Georgia" w:eastAsia="Times New Roman" w:hAnsi="Georgia"/>
                                                    <w:color w:val="000000"/>
                                                  </w:rPr>
                                                  <w:t>                                                                                    </w:t>
                                                </w:r>
                                                <w:r>
                                                  <w:rPr>
                                                    <w:rFonts w:eastAsia="Times New Roman"/>
                                                    <w:color w:val="333333"/>
                                                  </w:rPr>
                                                  <w:t xml:space="preserve"> </w:t>
                                                </w:r>
                                              </w:p>
                                              <w:p w:rsidR="00DD1361" w:rsidRDefault="00DD1361">
                                                <w:pPr>
                                                  <w:rPr>
                                                    <w:rFonts w:eastAsia="Times New Roman"/>
                                                    <w:color w:val="333333"/>
                                                  </w:rPr>
                                                </w:pPr>
                                                <w:hyperlink r:id="rId16" w:history="1">
                                                  <w:r>
                                                    <w:rPr>
                                                      <w:rStyle w:val="Hyperlink"/>
                                                      <w:rFonts w:ascii="Georgia" w:eastAsia="Times New Roman" w:hAnsi="Georgia"/>
                                                      <w:sz w:val="23"/>
                                                      <w:szCs w:val="23"/>
                                                    </w:rPr>
                                                    <w:t>https://www.facebook.com/cougarcreekfire/</w:t>
                                                  </w:r>
                                                </w:hyperlink>
                                                <w:r>
                                                  <w:rPr>
                                                    <w:rFonts w:ascii="Georgia" w:eastAsia="Times New Roman" w:hAnsi="Georgia"/>
                                                    <w:color w:val="000000"/>
                                                    <w:sz w:val="23"/>
                                                    <w:szCs w:val="23"/>
                                                  </w:rPr>
                                                  <w:t>    </w:t>
                                                </w:r>
                                              </w:p>
                                              <w:p w:rsidR="00DD1361" w:rsidRDefault="00DD1361">
                                                <w:pPr>
                                                  <w:rPr>
                                                    <w:rFonts w:eastAsia="Times New Roman"/>
                                                    <w:color w:val="333333"/>
                                                  </w:rPr>
                                                </w:pPr>
                                              </w:p>
                                              <w:p w:rsidR="00DD1361" w:rsidRDefault="00DD1361">
                                                <w:pPr>
                                                  <w:rPr>
                                                    <w:rFonts w:eastAsia="Times New Roman"/>
                                                    <w:color w:val="333333"/>
                                                  </w:rPr>
                                                </w:pPr>
                                                <w:proofErr w:type="spellStart"/>
                                                <w:r>
                                                  <w:rPr>
                                                    <w:rFonts w:ascii="Georgia" w:eastAsia="Times New Roman" w:hAnsi="Georgia"/>
                                                    <w:b/>
                                                    <w:bCs/>
                                                    <w:color w:val="000000"/>
                                                    <w:sz w:val="23"/>
                                                    <w:szCs w:val="23"/>
                                                  </w:rPr>
                                                  <w:t>InciWeb</w:t>
                                                </w:r>
                                                <w:proofErr w:type="spellEnd"/>
                                              </w:p>
                                              <w:p w:rsidR="00DD1361" w:rsidRDefault="00DD1361">
                                                <w:pPr>
                                                  <w:rPr>
                                                    <w:rFonts w:eastAsia="Times New Roman"/>
                                                    <w:color w:val="333333"/>
                                                  </w:rPr>
                                                </w:pPr>
                                                <w:hyperlink r:id="rId17" w:history="1">
                                                  <w:r>
                                                    <w:rPr>
                                                      <w:rStyle w:val="Hyperlink"/>
                                                      <w:rFonts w:ascii="Georgia" w:eastAsia="Times New Roman" w:hAnsi="Georgia"/>
                                                      <w:sz w:val="23"/>
                                                      <w:szCs w:val="23"/>
                                                    </w:rPr>
                                                    <w:t>https://inciweb.nwcg.gov/incident/6053/</w:t>
                                                  </w:r>
                                                </w:hyperlink>
                                                <w:r>
                                                  <w:rPr>
                                                    <w:rFonts w:ascii="Georgia" w:eastAsia="Times New Roman" w:hAnsi="Georgia"/>
                                                    <w:color w:val="000000"/>
                                                    <w:sz w:val="23"/>
                                                    <w:szCs w:val="23"/>
                                                  </w:rPr>
                                                  <w:t>  </w:t>
                                                </w:r>
                                              </w:p>
                                              <w:p w:rsidR="00DD1361" w:rsidRDefault="00DD1361">
                                                <w:pPr>
                                                  <w:rPr>
                                                    <w:rFonts w:eastAsia="Times New Roman"/>
                                                    <w:color w:val="333333"/>
                                                  </w:rPr>
                                                </w:pPr>
                                              </w:p>
                                              <w:p w:rsidR="00DD1361" w:rsidRDefault="00DD1361">
                                                <w:pPr>
                                                  <w:rPr>
                                                    <w:rFonts w:eastAsia="Times New Roman"/>
                                                    <w:color w:val="333333"/>
                                                  </w:rPr>
                                                </w:pPr>
                                                <w:r>
                                                  <w:rPr>
                                                    <w:rFonts w:ascii="Georgia" w:eastAsia="Times New Roman" w:hAnsi="Georgia"/>
                                                    <w:b/>
                                                    <w:bCs/>
                                                    <w:color w:val="333333"/>
                                                  </w:rPr>
                                                  <w:t>Interactive Map</w:t>
                                                </w:r>
                                              </w:p>
                                              <w:p w:rsidR="00DD1361" w:rsidRDefault="00DD1361">
                                                <w:pPr>
                                                  <w:rPr>
                                                    <w:rFonts w:eastAsia="Times New Roman"/>
                                                    <w:color w:val="333333"/>
                                                  </w:rPr>
                                                </w:pPr>
                                                <w:hyperlink r:id="rId18" w:history="1">
                                                  <w:r>
                                                    <w:rPr>
                                                      <w:rStyle w:val="Hyperlink"/>
                                                      <w:rFonts w:ascii="Georgia" w:eastAsia="Times New Roman" w:hAnsi="Georgia"/>
                                                    </w:rPr>
                                                    <w:t>https://bit.ly/2MnFB9j</w:t>
                                                  </w:r>
                                                </w:hyperlink>
                                                <w:r>
                                                  <w:rPr>
                                                    <w:rFonts w:ascii="Georgia" w:eastAsia="Times New Roman" w:hAnsi="Georgia"/>
                                                    <w:color w:val="000000"/>
                                                    <w:sz w:val="23"/>
                                                    <w:szCs w:val="23"/>
                                                  </w:rPr>
                                                  <w:t>                                                                 </w:t>
                                                </w:r>
                                                <w:r>
                                                  <w:rPr>
                                                    <w:rFonts w:eastAsia="Times New Roman"/>
                                                    <w:color w:val="333333"/>
                                                  </w:rPr>
                                                  <w:t xml:space="preserve"> </w:t>
                                                </w:r>
                                              </w:p>
                                              <w:p w:rsidR="00DD1361" w:rsidRDefault="00DD1361">
                                                <w:pPr>
                                                  <w:rPr>
                                                    <w:rFonts w:eastAsia="Times New Roman"/>
                                                    <w:color w:val="333333"/>
                                                  </w:rPr>
                                                </w:pPr>
                                              </w:p>
                                              <w:p w:rsidR="00DD1361" w:rsidRDefault="00DD1361">
                                                <w:pPr>
                                                  <w:rPr>
                                                    <w:rFonts w:eastAsia="Times New Roman"/>
                                                    <w:color w:val="333333"/>
                                                  </w:rPr>
                                                </w:pPr>
                                                <w:r>
                                                  <w:rPr>
                                                    <w:rFonts w:ascii="Georgia" w:eastAsia="Times New Roman" w:hAnsi="Georgia" w:cs="Georgia"/>
                                                    <w:b/>
                                                    <w:bCs/>
                                                    <w:color w:val="333333"/>
                                                  </w:rPr>
                                                  <w:t>﻿</w:t>
                                                </w:r>
                                                <w:r>
                                                  <w:rPr>
                                                    <w:rFonts w:ascii="Georgia" w:eastAsia="Times New Roman" w:hAnsi="Georgia"/>
                                                    <w:b/>
                                                    <w:bCs/>
                                                    <w:color w:val="333333"/>
                                                  </w:rPr>
                                                  <w:t>Sign Up for Daily Updates</w:t>
                                                </w:r>
                                              </w:p>
                                              <w:p w:rsidR="00DD1361" w:rsidRDefault="00DD1361">
                                                <w:pPr>
                                                  <w:rPr>
                                                    <w:rFonts w:eastAsia="Times New Roman"/>
                                                    <w:color w:val="333333"/>
                                                  </w:rPr>
                                                </w:pPr>
                                                <w:hyperlink r:id="rId19" w:history="1">
                                                  <w:r>
                                                    <w:rPr>
                                                      <w:rStyle w:val="Hyperlink"/>
                                                      <w:rFonts w:ascii="Georgia" w:eastAsia="Times New Roman" w:hAnsi="Georgia"/>
                                                      <w:sz w:val="23"/>
                                                      <w:szCs w:val="23"/>
                                                    </w:rPr>
                                                    <w:t>https://bit.ly/2sRTpMp</w:t>
                                                  </w:r>
                                                </w:hyperlink>
                                                <w:r>
                                                  <w:rPr>
                                                    <w:rFonts w:ascii="Georgia" w:eastAsia="Times New Roman" w:hAnsi="Georgia"/>
                                                    <w:color w:val="000000"/>
                                                    <w:sz w:val="23"/>
                                                    <w:szCs w:val="23"/>
                                                  </w:rPr>
                                                  <w:t>      </w:t>
                                                </w:r>
                                                <w:r>
                                                  <w:rPr>
                                                    <w:rFonts w:ascii="Georgia" w:eastAsia="Times New Roman" w:hAnsi="Georgia"/>
                                                    <w:color w:val="000000"/>
                                                  </w:rPr>
                                                  <w:t>                                </w:t>
                                                </w:r>
                                                <w:r>
                                                  <w:rPr>
                                                    <w:rFonts w:eastAsia="Times New Roman"/>
                                                    <w:color w:val="333333"/>
                                                  </w:rPr>
                                                  <w:t xml:space="preserve"> </w:t>
                                                </w:r>
                                              </w:p>
                                            </w:tc>
                                          </w:tr>
                                          <w:tr w:rsidR="00DD1361">
                                            <w:tc>
                                              <w:tcPr>
                                                <w:tcW w:w="0" w:type="auto"/>
                                                <w:tcMar>
                                                  <w:top w:w="0" w:type="dxa"/>
                                                  <w:left w:w="300" w:type="dxa"/>
                                                  <w:bottom w:w="150" w:type="dxa"/>
                                                  <w:right w:w="300" w:type="dxa"/>
                                                </w:tcMar>
                                                <w:vAlign w:val="center"/>
                                                <w:hideMark/>
                                              </w:tcPr>
                                              <w:p w:rsidR="00DD1361" w:rsidRDefault="00DD1361">
                                                <w:pPr>
                                                  <w:jc w:val="center"/>
                                                  <w:rPr>
                                                    <w:rFonts w:eastAsia="Times New Roman"/>
                                                  </w:rPr>
                                                </w:pPr>
                                                <w:hyperlink r:id="rId20" w:history="1">
                                                  <w:r>
                                                    <w:rPr>
                                                      <w:rFonts w:eastAsia="Times New Roman"/>
                                                      <w:noProof/>
                                                      <w:color w:val="0000FF"/>
                                                    </w:rPr>
                                                    <w:drawing>
                                                      <wp:inline distT="0" distB="0" distL="0" distR="0">
                                                        <wp:extent cx="307340" cy="307340"/>
                                                        <wp:effectExtent l="0" t="0" r="0" b="0"/>
                                                        <wp:docPr id="4" name="Picture 4"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hyperlink r:id="rId22" w:history="1">
                                                  <w:r>
                                                    <w:rPr>
                                                      <w:rFonts w:eastAsia="Times New Roman"/>
                                                      <w:noProof/>
                                                      <w:color w:val="0000FF"/>
                                                    </w:rPr>
                                                    <w:drawing>
                                                      <wp:inline distT="0" distB="0" distL="0" distR="0">
                                                        <wp:extent cx="307340" cy="307340"/>
                                                        <wp:effectExtent l="0" t="0" r="0" b="0"/>
                                                        <wp:docPr id="3" name="Picture 3"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hyperlink r:id="rId24" w:history="1">
                                                  <w:r>
                                                    <w:rPr>
                                                      <w:rFonts w:eastAsia="Times New Roman"/>
                                                      <w:noProof/>
                                                      <w:color w:val="0000FF"/>
                                                    </w:rPr>
                                                    <w:drawing>
                                                      <wp:inline distT="0" distB="0" distL="0" distR="0">
                                                        <wp:extent cx="307340" cy="307340"/>
                                                        <wp:effectExtent l="0" t="0" r="0" b="0"/>
                                                        <wp:docPr id="2" name="Picture 2"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Tub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Pr>
                                                      <w:rStyle w:val="Hyperlink"/>
                                                      <w:rFonts w:eastAsia="Times New Roman"/>
                                                      <w:u w:val="none"/>
                                                    </w:rPr>
                                                    <w:t xml:space="preserve">‌ </w:t>
                                                  </w:r>
                                                </w:hyperlink>
                                              </w:p>
                                            </w:tc>
                                          </w:tr>
                                        </w:tbl>
                                        <w:p w:rsidR="00DD1361" w:rsidRDefault="00DD1361">
                                          <w:pPr>
                                            <w:rPr>
                                              <w:rFonts w:eastAsia="Times New Roman"/>
                                              <w:sz w:val="20"/>
                                              <w:szCs w:val="20"/>
                                            </w:rPr>
                                          </w:pPr>
                                        </w:p>
                                      </w:tc>
                                    </w:tr>
                                  </w:tbl>
                                  <w:p w:rsidR="00DD1361" w:rsidRDefault="00DD1361">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DD136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DD1361">
                                            <w:tc>
                                              <w:tcPr>
                                                <w:tcW w:w="0" w:type="auto"/>
                                                <w:tcMar>
                                                  <w:top w:w="150" w:type="dxa"/>
                                                  <w:left w:w="300" w:type="dxa"/>
                                                  <w:bottom w:w="150" w:type="dxa"/>
                                                  <w:right w:w="300" w:type="dxa"/>
                                                </w:tcMar>
                                                <w:hideMark/>
                                              </w:tcPr>
                                              <w:p w:rsidR="00DD1361" w:rsidRDefault="00DD1361">
                                                <w:pPr>
                                                  <w:jc w:val="center"/>
                                                  <w:rPr>
                                                    <w:rFonts w:eastAsia="Times New Roman"/>
                                                    <w:color w:val="333333"/>
                                                  </w:rPr>
                                                </w:pPr>
                                                <w:r>
                                                  <w:rPr>
                                                    <w:rFonts w:eastAsia="Times New Roman"/>
                                                    <w:color w:val="333333"/>
                                                  </w:rPr>
                                                  <w:t>The mission of the USDA Forest Service is to sustain the health, diversity, and productivity of the nation's forests and grasslands to meet the needs of present and future generations. USDA is an equal opportunity provider, employer, and lender.</w:t>
                                                </w:r>
                                              </w:p>
                                            </w:tc>
                                          </w:tr>
                                        </w:tbl>
                                        <w:p w:rsidR="00DD1361" w:rsidRDefault="00DD1361">
                                          <w:pP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r w:rsidR="00DD1361" w:rsidTr="00DD1361">
        <w:tc>
          <w:tcPr>
            <w:tcW w:w="0" w:type="auto"/>
            <w:vAlign w:val="center"/>
            <w:hideMark/>
          </w:tcPr>
          <w:p w:rsidR="00DD1361" w:rsidRDefault="00DD1361">
            <w:pPr>
              <w:rPr>
                <w:rFonts w:eastAsia="Times New Roman"/>
                <w:sz w:val="20"/>
                <w:szCs w:val="20"/>
              </w:rPr>
            </w:pPr>
          </w:p>
        </w:tc>
      </w:tr>
    </w:tbl>
    <w:p w:rsidR="00DD1361" w:rsidRDefault="00DD1361" w:rsidP="00DD1361">
      <w:pPr>
        <w:rPr>
          <w:rFonts w:eastAsia="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D1361" w:rsidTr="00DD1361">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DD1361">
              <w:trPr>
                <w:jc w:val="center"/>
              </w:trPr>
              <w:tc>
                <w:tcPr>
                  <w:tcW w:w="0" w:type="auto"/>
                  <w:tcMar>
                    <w:top w:w="240" w:type="dxa"/>
                    <w:left w:w="0" w:type="dxa"/>
                    <w:bottom w:w="240" w:type="dxa"/>
                    <w:right w:w="0" w:type="dxa"/>
                  </w:tcMar>
                  <w:hideMark/>
                </w:tcPr>
                <w:tbl>
                  <w:tblPr>
                    <w:tblW w:w="8700" w:type="dxa"/>
                    <w:jc w:val="center"/>
                    <w:tblCellMar>
                      <w:left w:w="0" w:type="dxa"/>
                      <w:right w:w="0" w:type="dxa"/>
                    </w:tblCellMar>
                    <w:tblLook w:val="04A0" w:firstRow="1" w:lastRow="0" w:firstColumn="1" w:lastColumn="0" w:noHBand="0" w:noVBand="1"/>
                  </w:tblPr>
                  <w:tblGrid>
                    <w:gridCol w:w="8700"/>
                  </w:tblGrid>
                  <w:tr w:rsidR="00DD1361">
                    <w:trPr>
                      <w:jc w:val="center"/>
                    </w:trPr>
                    <w:tc>
                      <w:tcPr>
                        <w:tcW w:w="0" w:type="auto"/>
                        <w:tcMar>
                          <w:top w:w="60" w:type="dxa"/>
                          <w:left w:w="0" w:type="dxa"/>
                          <w:bottom w:w="60" w:type="dxa"/>
                          <w:right w:w="0" w:type="dxa"/>
                        </w:tcMar>
                        <w:hideMark/>
                      </w:tcPr>
                      <w:p w:rsidR="00DD1361" w:rsidRDefault="00DD1361">
                        <w:pPr>
                          <w:jc w:val="center"/>
                          <w:rPr>
                            <w:rFonts w:ascii="Verdana" w:eastAsia="Times New Roman" w:hAnsi="Verdana"/>
                            <w:color w:val="5D5D5D"/>
                            <w:sz w:val="18"/>
                            <w:szCs w:val="18"/>
                          </w:rPr>
                        </w:pPr>
                        <w:r>
                          <w:rPr>
                            <w:rStyle w:val="footer-column"/>
                            <w:rFonts w:ascii="Verdana" w:eastAsia="Times New Roman" w:hAnsi="Verdana"/>
                            <w:color w:val="5D5D5D"/>
                            <w:sz w:val="18"/>
                            <w:szCs w:val="18"/>
                          </w:rPr>
                          <w:t>UDSA Forest Service</w:t>
                        </w:r>
                        <w:r>
                          <w:rPr>
                            <w:rStyle w:val="footer-mobile-hidden"/>
                            <w:rFonts w:ascii="Verdana" w:eastAsia="Times New Roman" w:hAnsi="Verdana"/>
                            <w:color w:val="5D5D5D"/>
                            <w:sz w:val="18"/>
                            <w:szCs w:val="18"/>
                          </w:rPr>
                          <w:t xml:space="preserve"> | </w:t>
                        </w:r>
                        <w:r>
                          <w:rPr>
                            <w:rStyle w:val="footer-column"/>
                            <w:rFonts w:ascii="Verdana" w:eastAsia="Times New Roman" w:hAnsi="Verdana"/>
                            <w:color w:val="5D5D5D"/>
                            <w:sz w:val="18"/>
                            <w:szCs w:val="18"/>
                          </w:rPr>
                          <w:t>215 Melody Lane</w:t>
                        </w:r>
                        <w:r>
                          <w:rPr>
                            <w:rStyle w:val="footer-mobile-hidden"/>
                            <w:rFonts w:ascii="Verdana" w:eastAsia="Times New Roman" w:hAnsi="Verdana"/>
                            <w:color w:val="5D5D5D"/>
                            <w:sz w:val="18"/>
                            <w:szCs w:val="18"/>
                          </w:rPr>
                          <w:t xml:space="preserve">, </w:t>
                        </w:r>
                        <w:r>
                          <w:rPr>
                            <w:rStyle w:val="footer-column"/>
                            <w:rFonts w:ascii="Verdana" w:eastAsia="Times New Roman" w:hAnsi="Verdana"/>
                            <w:color w:val="5D5D5D"/>
                            <w:sz w:val="18"/>
                            <w:szCs w:val="18"/>
                          </w:rPr>
                          <w:t>Wenatchee, WA 98801</w:t>
                        </w:r>
                        <w:r>
                          <w:rPr>
                            <w:rFonts w:ascii="Verdana" w:eastAsia="Times New Roman" w:hAnsi="Verdana"/>
                            <w:color w:val="5D5D5D"/>
                            <w:sz w:val="18"/>
                            <w:szCs w:val="18"/>
                          </w:rPr>
                          <w:t xml:space="preserve"> </w:t>
                        </w:r>
                      </w:p>
                    </w:tc>
                  </w:tr>
                  <w:tr w:rsidR="00DD1361">
                    <w:trPr>
                      <w:jc w:val="center"/>
                    </w:trPr>
                    <w:tc>
                      <w:tcPr>
                        <w:tcW w:w="0" w:type="auto"/>
                        <w:tcMar>
                          <w:top w:w="150" w:type="dxa"/>
                          <w:left w:w="0" w:type="dxa"/>
                          <w:bottom w:w="150" w:type="dxa"/>
                          <w:right w:w="0" w:type="dxa"/>
                        </w:tcMar>
                        <w:hideMark/>
                      </w:tcPr>
                      <w:tbl>
                        <w:tblPr>
                          <w:tblW w:w="0" w:type="auto"/>
                          <w:jc w:val="center"/>
                          <w:tblCellMar>
                            <w:left w:w="0" w:type="dxa"/>
                            <w:right w:w="0" w:type="dxa"/>
                          </w:tblCellMar>
                          <w:tblLook w:val="04A0" w:firstRow="1" w:lastRow="0" w:firstColumn="1" w:lastColumn="0" w:noHBand="0" w:noVBand="1"/>
                        </w:tblPr>
                        <w:tblGrid>
                          <w:gridCol w:w="5969"/>
                        </w:tblGrid>
                        <w:tr w:rsidR="00DD1361">
                          <w:trPr>
                            <w:jc w:val="center"/>
                          </w:trPr>
                          <w:tc>
                            <w:tcPr>
                              <w:tcW w:w="0" w:type="auto"/>
                              <w:tcMar>
                                <w:top w:w="60" w:type="dxa"/>
                                <w:left w:w="0" w:type="dxa"/>
                                <w:bottom w:w="60" w:type="dxa"/>
                                <w:right w:w="0" w:type="dxa"/>
                              </w:tcMar>
                              <w:hideMark/>
                            </w:tcPr>
                            <w:p w:rsidR="00DD1361" w:rsidRDefault="00DD1361">
                              <w:pPr>
                                <w:jc w:val="center"/>
                                <w:rPr>
                                  <w:rFonts w:ascii="Verdana" w:eastAsia="Times New Roman" w:hAnsi="Verdana"/>
                                  <w:color w:val="5D5D5D"/>
                                  <w:sz w:val="18"/>
                                  <w:szCs w:val="18"/>
                                </w:rPr>
                              </w:pPr>
                              <w:hyperlink r:id="rId26" w:history="1">
                                <w:r>
                                  <w:rPr>
                                    <w:rStyle w:val="Hyperlink"/>
                                    <w:rFonts w:ascii="Verdana" w:eastAsia="Times New Roman" w:hAnsi="Verdana"/>
                                    <w:color w:val="5D5D5D"/>
                                    <w:sz w:val="18"/>
                                    <w:szCs w:val="18"/>
                                  </w:rPr>
                                  <w:t>Unsubscribe Diana.Hogan@CO.CHELAN.WA.US</w:t>
                                </w:r>
                              </w:hyperlink>
                              <w:r>
                                <w:rPr>
                                  <w:rFonts w:ascii="Verdana" w:eastAsia="Times New Roman" w:hAnsi="Verdana"/>
                                  <w:color w:val="5D5D5D"/>
                                  <w:sz w:val="18"/>
                                  <w:szCs w:val="18"/>
                                </w:rPr>
                                <w:t xml:space="preserve"> </w:t>
                              </w:r>
                            </w:p>
                          </w:tc>
                        </w:tr>
                        <w:tr w:rsidR="00DD1361">
                          <w:trPr>
                            <w:jc w:val="center"/>
                          </w:trPr>
                          <w:tc>
                            <w:tcPr>
                              <w:tcW w:w="0" w:type="auto"/>
                              <w:tcMar>
                                <w:top w:w="60" w:type="dxa"/>
                                <w:left w:w="0" w:type="dxa"/>
                                <w:bottom w:w="60" w:type="dxa"/>
                                <w:right w:w="0" w:type="dxa"/>
                              </w:tcMar>
                              <w:hideMark/>
                            </w:tcPr>
                            <w:p w:rsidR="00DD1361" w:rsidRDefault="00DD1361">
                              <w:pPr>
                                <w:jc w:val="center"/>
                                <w:rPr>
                                  <w:rFonts w:ascii="Verdana" w:eastAsia="Times New Roman" w:hAnsi="Verdana"/>
                                  <w:color w:val="5D5D5D"/>
                                  <w:sz w:val="18"/>
                                  <w:szCs w:val="18"/>
                                </w:rPr>
                              </w:pPr>
                              <w:hyperlink r:id="rId27" w:history="1">
                                <w:r>
                                  <w:rPr>
                                    <w:rStyle w:val="Hyperlink"/>
                                    <w:rFonts w:ascii="Verdana" w:eastAsia="Times New Roman" w:hAnsi="Verdana"/>
                                    <w:color w:val="5D5D5D"/>
                                    <w:sz w:val="18"/>
                                    <w:szCs w:val="18"/>
                                  </w:rPr>
                                  <w:t>Update Profile</w:t>
                                </w:r>
                              </w:hyperlink>
                              <w:r>
                                <w:rPr>
                                  <w:rFonts w:ascii="Verdana" w:eastAsia="Times New Roman" w:hAnsi="Verdana"/>
                                  <w:color w:val="5D5D5D"/>
                                  <w:sz w:val="18"/>
                                  <w:szCs w:val="18"/>
                                </w:rPr>
                                <w:t xml:space="preserve"> | </w:t>
                              </w:r>
                              <w:hyperlink r:id="rId28" w:history="1">
                                <w:r>
                                  <w:rPr>
                                    <w:rStyle w:val="Hyperlink"/>
                                    <w:rFonts w:ascii="Verdana" w:eastAsia="Times New Roman" w:hAnsi="Verdana"/>
                                    <w:color w:val="5D5D5D"/>
                                    <w:sz w:val="18"/>
                                    <w:szCs w:val="18"/>
                                  </w:rPr>
                                  <w:t>About our service provider</w:t>
                                </w:r>
                              </w:hyperlink>
                              <w:r>
                                <w:rPr>
                                  <w:rFonts w:ascii="Verdana" w:eastAsia="Times New Roman" w:hAnsi="Verdana"/>
                                  <w:color w:val="5D5D5D"/>
                                  <w:sz w:val="18"/>
                                  <w:szCs w:val="18"/>
                                </w:rPr>
                                <w:t xml:space="preserve"> </w:t>
                              </w:r>
                            </w:p>
                          </w:tc>
                        </w:tr>
                        <w:tr w:rsidR="00DD1361">
                          <w:trPr>
                            <w:jc w:val="center"/>
                          </w:trPr>
                          <w:tc>
                            <w:tcPr>
                              <w:tcW w:w="0" w:type="auto"/>
                              <w:tcMar>
                                <w:top w:w="60" w:type="dxa"/>
                                <w:left w:w="0" w:type="dxa"/>
                                <w:bottom w:w="60" w:type="dxa"/>
                                <w:right w:w="0" w:type="dxa"/>
                              </w:tcMar>
                              <w:hideMark/>
                            </w:tcPr>
                            <w:p w:rsidR="00DD1361" w:rsidRDefault="00DD1361">
                              <w:pPr>
                                <w:jc w:val="center"/>
                                <w:rPr>
                                  <w:rFonts w:ascii="Verdana" w:eastAsia="Times New Roman" w:hAnsi="Verdana"/>
                                  <w:color w:val="5D5D5D"/>
                                  <w:sz w:val="18"/>
                                  <w:szCs w:val="18"/>
                                </w:rPr>
                              </w:pPr>
                              <w:r>
                                <w:rPr>
                                  <w:rFonts w:ascii="Verdana" w:eastAsia="Times New Roman" w:hAnsi="Verdana"/>
                                  <w:color w:val="5D5D5D"/>
                                  <w:sz w:val="18"/>
                                  <w:szCs w:val="18"/>
                                </w:rPr>
                                <w:t xml:space="preserve">Sent by </w:t>
                              </w:r>
                              <w:hyperlink r:id="rId29" w:history="1">
                                <w:r>
                                  <w:rPr>
                                    <w:rStyle w:val="Hyperlink"/>
                                    <w:rFonts w:ascii="Verdana" w:eastAsia="Times New Roman" w:hAnsi="Verdana"/>
                                    <w:color w:val="5D5D5D"/>
                                    <w:sz w:val="18"/>
                                    <w:szCs w:val="18"/>
                                    <w:u w:val="none"/>
                                  </w:rPr>
                                  <w:t>cougarcreekfireinfo2018@gmail.com</w:t>
                                </w:r>
                              </w:hyperlink>
                              <w:r>
                                <w:rPr>
                                  <w:rFonts w:ascii="Verdana" w:eastAsia="Times New Roman" w:hAnsi="Verdana"/>
                                  <w:color w:val="5D5D5D"/>
                                  <w:sz w:val="18"/>
                                  <w:szCs w:val="18"/>
                                </w:rPr>
                                <w:t xml:space="preserve"> </w:t>
                              </w:r>
                              <w:r>
                                <w:rPr>
                                  <w:rStyle w:val="footer-column"/>
                                  <w:rFonts w:ascii="Verdana" w:eastAsia="Times New Roman" w:hAnsi="Verdana"/>
                                  <w:color w:val="5D5D5D"/>
                                  <w:sz w:val="18"/>
                                  <w:szCs w:val="18"/>
                                </w:rPr>
                                <w:t>in collaboration with</w:t>
                              </w:r>
                              <w:r>
                                <w:rPr>
                                  <w:rFonts w:ascii="Verdana" w:eastAsia="Times New Roman" w:hAnsi="Verdana"/>
                                  <w:color w:val="5D5D5D"/>
                                  <w:sz w:val="18"/>
                                  <w:szCs w:val="18"/>
                                </w:rPr>
                                <w:t xml:space="preserve"> </w:t>
                              </w:r>
                            </w:p>
                          </w:tc>
                        </w:tr>
                      </w:tbl>
                      <w:p w:rsidR="00DD1361" w:rsidRDefault="00DD1361">
                        <w:pPr>
                          <w:jc w:val="center"/>
                          <w:rPr>
                            <w:rFonts w:eastAsia="Times New Roman"/>
                            <w:sz w:val="20"/>
                            <w:szCs w:val="20"/>
                          </w:rPr>
                        </w:pPr>
                      </w:p>
                    </w:tc>
                  </w:tr>
                  <w:tr w:rsidR="00DD1361">
                    <w:trPr>
                      <w:jc w:val="center"/>
                    </w:trPr>
                    <w:tc>
                      <w:tcPr>
                        <w:tcW w:w="0" w:type="auto"/>
                        <w:tcMar>
                          <w:top w:w="60" w:type="dxa"/>
                          <w:left w:w="0" w:type="dxa"/>
                          <w:bottom w:w="60" w:type="dxa"/>
                          <w:right w:w="0" w:type="dxa"/>
                        </w:tcMar>
                        <w:hideMark/>
                      </w:tcPr>
                      <w:tbl>
                        <w:tblPr>
                          <w:tblW w:w="3300" w:type="dxa"/>
                          <w:jc w:val="center"/>
                          <w:tblCellMar>
                            <w:left w:w="0" w:type="dxa"/>
                            <w:right w:w="0" w:type="dxa"/>
                          </w:tblCellMar>
                          <w:tblLook w:val="04A0" w:firstRow="1" w:lastRow="0" w:firstColumn="1" w:lastColumn="0" w:noHBand="0" w:noVBand="1"/>
                        </w:tblPr>
                        <w:tblGrid>
                          <w:gridCol w:w="3300"/>
                        </w:tblGrid>
                        <w:tr w:rsidR="00DD1361">
                          <w:trPr>
                            <w:jc w:val="center"/>
                          </w:trPr>
                          <w:tc>
                            <w:tcPr>
                              <w:tcW w:w="0" w:type="auto"/>
                              <w:hideMark/>
                            </w:tcPr>
                            <w:p w:rsidR="00DD1361" w:rsidRDefault="00DD1361">
                              <w:pPr>
                                <w:jc w:val="center"/>
                                <w:rPr>
                                  <w:rFonts w:eastAsia="Times New Roman"/>
                                </w:rPr>
                              </w:pPr>
                              <w:r>
                                <w:rPr>
                                  <w:rFonts w:eastAsia="Times New Roman"/>
                                  <w:noProof/>
                                  <w:color w:val="5D5D5D"/>
                                </w:rPr>
                                <w:drawing>
                                  <wp:inline distT="0" distB="0" distL="0" distR="0">
                                    <wp:extent cx="2011680" cy="292735"/>
                                    <wp:effectExtent l="0" t="0" r="7620" b="0"/>
                                    <wp:docPr id="1" name="Picture 1" descr="Trusted Email from Constant Contact - Try it FREE toda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usted Email from Constant Contact - Try it FREE today."/>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1680" cy="292735"/>
                                            </a:xfrm>
                                            <a:prstGeom prst="rect">
                                              <a:avLst/>
                                            </a:prstGeom>
                                            <a:noFill/>
                                            <a:ln>
                                              <a:noFill/>
                                            </a:ln>
                                          </pic:spPr>
                                        </pic:pic>
                                      </a:graphicData>
                                    </a:graphic>
                                  </wp:inline>
                                </w:drawing>
                              </w:r>
                            </w:p>
                          </w:tc>
                        </w:tr>
                        <w:tr w:rsidR="00DD1361">
                          <w:trPr>
                            <w:jc w:val="center"/>
                          </w:trPr>
                          <w:tc>
                            <w:tcPr>
                              <w:tcW w:w="0" w:type="auto"/>
                              <w:tcMar>
                                <w:top w:w="0" w:type="dxa"/>
                                <w:left w:w="780" w:type="dxa"/>
                                <w:bottom w:w="0" w:type="dxa"/>
                                <w:right w:w="0" w:type="dxa"/>
                              </w:tcMar>
                              <w:hideMark/>
                            </w:tcPr>
                            <w:p w:rsidR="00DD1361" w:rsidRDefault="00DD1361">
                              <w:pPr>
                                <w:rPr>
                                  <w:rFonts w:ascii="Verdana" w:eastAsia="Times New Roman" w:hAnsi="Verdana"/>
                                  <w:color w:val="5D5D5D"/>
                                  <w:sz w:val="18"/>
                                  <w:szCs w:val="18"/>
                                </w:rPr>
                              </w:pPr>
                              <w:hyperlink r:id="rId32" w:history="1">
                                <w:r>
                                  <w:rPr>
                                    <w:rStyle w:val="Hyperlink"/>
                                    <w:rFonts w:ascii="Verdana" w:eastAsia="Times New Roman" w:hAnsi="Verdana"/>
                                    <w:color w:val="5D5D5D"/>
                                    <w:sz w:val="18"/>
                                    <w:szCs w:val="18"/>
                                    <w:u w:val="none"/>
                                  </w:rPr>
                                  <w:t>Try it free today</w:t>
                                </w:r>
                              </w:hyperlink>
                              <w:r>
                                <w:rPr>
                                  <w:rFonts w:ascii="Verdana" w:eastAsia="Times New Roman" w:hAnsi="Verdana"/>
                                  <w:color w:val="5D5D5D"/>
                                  <w:sz w:val="18"/>
                                  <w:szCs w:val="18"/>
                                </w:rPr>
                                <w:t xml:space="preserve"> </w:t>
                              </w: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DD1361" w:rsidRDefault="00DD1361">
            <w:pPr>
              <w:jc w:val="center"/>
              <w:rPr>
                <w:rFonts w:eastAsia="Times New Roman"/>
                <w:sz w:val="20"/>
                <w:szCs w:val="20"/>
              </w:rPr>
            </w:pPr>
          </w:p>
        </w:tc>
      </w:tr>
    </w:tbl>
    <w:p w:rsidR="00AC30CD" w:rsidRDefault="00AC30CD">
      <w:bookmarkStart w:id="0" w:name="_GoBack"/>
      <w:bookmarkEnd w:id="0"/>
    </w:p>
    <w:sectPr w:rsidR="00AC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61"/>
    <w:rsid w:val="000A24CB"/>
    <w:rsid w:val="00AC30CD"/>
    <w:rsid w:val="00DD1361"/>
    <w:rsid w:val="00EF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0F4E5-9526-469B-8000-CACE6A3F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3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361"/>
    <w:rPr>
      <w:color w:val="0000FF"/>
      <w:u w:val="single"/>
    </w:rPr>
  </w:style>
  <w:style w:type="character" w:customStyle="1" w:styleId="footer-column">
    <w:name w:val="footer-column"/>
    <w:basedOn w:val="DefaultParagraphFont"/>
    <w:rsid w:val="00DD1361"/>
  </w:style>
  <w:style w:type="character" w:customStyle="1" w:styleId="footer-mobile-hidden">
    <w:name w:val="footer-mobile-hidden"/>
    <w:basedOn w:val="DefaultParagraphFont"/>
    <w:rsid w:val="00DD1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N-ORwVt029dqeDF4k2OQ5x1W91Zceq08xwjRXVD5DQ_qQwgK5NLLpvFO8s5rQFSKivPXspk7VaPzVfSWkUnQrZB_HgaAN2nrcMp3XA2-OI15H1nBqDla9V1OIwL9ukpL2kp_niXtVUJ4Eq_kSBW1Cf8VfEuJ9eJv&amp;c=ftDkbHj5fGcsMtD6GStBsuJNlgZKHFbgkQ1Of4Ph7tTd52yh7GDA_w==&amp;ch=b0vswUIgYBh10m1oN_jmllLgK2fFcGdexlBoRmyh2RkzfRfbq2Yl2A==" TargetMode="External"/><Relationship Id="rId13" Type="http://schemas.openxmlformats.org/officeDocument/2006/relationships/hyperlink" Target="mailto:cougarcreekfireinfo2018@gmail.com" TargetMode="External"/><Relationship Id="rId18" Type="http://schemas.openxmlformats.org/officeDocument/2006/relationships/hyperlink" Target="https://bit.ly/2MnFB9j" TargetMode="External"/><Relationship Id="rId26" Type="http://schemas.openxmlformats.org/officeDocument/2006/relationships/hyperlink" Target="https://visitor.constantcontact.com/do?p=un&amp;m=0013z8vG1qNYwzbidANEl5xvw%3D&amp;ch=170f7230-7eec-11e8-8285-d4ae52843dc7&amp;ca=fe6fb1eb-502f-4862-80fd-367b38c4708f" TargetMode="External"/><Relationship Id="rId3" Type="http://schemas.openxmlformats.org/officeDocument/2006/relationships/webSettings" Target="web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hyperlink" Target="http://www.facebook.com/CCSOEM" TargetMode="External"/><Relationship Id="rId12" Type="http://schemas.openxmlformats.org/officeDocument/2006/relationships/hyperlink" Target="http://r20.rs6.net/tn.jsp?f=001N-ORwVt029dqeDF4k2OQ5x1W91Zceq08xwjRXVD5DQ_qQwgK5NLLpg_x6zDs3kPwy5ugf6y1lFAb3Y73MAaO7sw8byiCapK9XaS60aIx7MZdh5lGD58CPdN5vmwHb_-bkFv7idcyzmk=&amp;c=ftDkbHj5fGcsMtD6GStBsuJNlgZKHFbgkQ1Of4Ph7tTd52yh7GDA_w==&amp;ch=b0vswUIgYBh10m1oN_jmllLgK2fFcGdexlBoRmyh2RkzfRfbq2Yl2A==" TargetMode="External"/><Relationship Id="rId17" Type="http://schemas.openxmlformats.org/officeDocument/2006/relationships/hyperlink" Target="https://inciweb.nwcg.gov/incident/6053/"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cougarcreekfire/" TargetMode="External"/><Relationship Id="rId20" Type="http://schemas.openxmlformats.org/officeDocument/2006/relationships/hyperlink" Target="http://r20.rs6.net/tn.jsp?f=001N-ORwVt029dqeDF4k2OQ5x1W91Zceq08xwjRXVD5DQ_qQwgK5NLLpnOKZDyFyuf6uWHkTxGCYst2vuO8HncsC3xtLcHGL5tlsLgR3DR0oxpm5tkxaODjJ8wKUq_Tyb4E_6s7JmUkiKJkjwopmFPXOUa9CQ0nhvvA&amp;c=ftDkbHj5fGcsMtD6GStBsuJNlgZKHFbgkQ1Of4Ph7tTd52yh7GDA_w==&amp;ch=b0vswUIgYBh10m1oN_jmllLgK2fFcGdexlBoRmyh2RkzfRfbq2Yl2A==" TargetMode="External"/><Relationship Id="rId29" Type="http://schemas.openxmlformats.org/officeDocument/2006/relationships/hyperlink" Target="mailto:cougarcreekfireinfo2018@gmail.com" TargetMode="External"/><Relationship Id="rId1" Type="http://schemas.openxmlformats.org/officeDocument/2006/relationships/styles" Target="styles.xml"/><Relationship Id="rId6" Type="http://schemas.openxmlformats.org/officeDocument/2006/relationships/hyperlink" Target="http://r20.rs6.net/tn.jsp?f=001N-ORwVt029dqeDF4k2OQ5x1W91Zceq08xwjRXVD5DQ_qQwgK5NLLpsXJMKiqIuwumhPJ_Q44MRKGBpArSO9Tr5_ujL5S_YHnCL3KnTlfZDANKM6a5ZswkWjreXrOwCRtNBYQoGUkgLU=&amp;c=ftDkbHj5fGcsMtD6GStBsuJNlgZKHFbgkQ1Of4Ph7tTd52yh7GDA_w==&amp;ch=b0vswUIgYBh10m1oN_jmllLgK2fFcGdexlBoRmyh2RkzfRfbq2Yl2A==" TargetMode="External"/><Relationship Id="rId11" Type="http://schemas.openxmlformats.org/officeDocument/2006/relationships/hyperlink" Target="http://r20.rs6.net/tn.jsp?f=001N-ORwVt029dqeDF4k2OQ5x1W91Zceq08xwjRXVD5DQ_qQwgK5NLLpg_x6zDs3kPwd1DA1CQQ-ixM5tkBet2V2azBO0_9iCz8zfzu5WQRjQc2owvAA_3YoYGzWZi-hVltjbfFFOeExng=&amp;c=ftDkbHj5fGcsMtD6GStBsuJNlgZKHFbgkQ1Of4Ph7tTd52yh7GDA_w==&amp;ch=b0vswUIgYBh10m1oN_jmllLgK2fFcGdexlBoRmyh2RkzfRfbq2Yl2A==" TargetMode="External"/><Relationship Id="rId24" Type="http://schemas.openxmlformats.org/officeDocument/2006/relationships/hyperlink" Target="http://r20.rs6.net/tn.jsp?f=001N-ORwVt029dqeDF4k2OQ5x1W91Zceq08xwjRXVD5DQ_qQwgK5NLLpnOKZDyFyuf6r3c6_bo5VWMSeI6kXceGg3bMAPIXx9VZlNB-iJyvwj-vXNem8jE9iOMVQJ_N0B8CUdjZDckHxCULZ395RaUNdLwFOK5Bos00uEjS5Eb86I5lyUCrRuxndQ==&amp;c=ftDkbHj5fGcsMtD6GStBsuJNlgZKHFbgkQ1Of4Ph7tTd52yh7GDA_w==&amp;ch=b0vswUIgYBh10m1oN_jmllLgK2fFcGdexlBoRmyh2RkzfRfbq2Yl2A==" TargetMode="External"/><Relationship Id="rId32" Type="http://schemas.openxmlformats.org/officeDocument/2006/relationships/hyperlink" Target="http://www.constantcontact.com/index.jsp?cc=nge" TargetMode="External"/><Relationship Id="rId5" Type="http://schemas.openxmlformats.org/officeDocument/2006/relationships/image" Target="media/image2.gif"/><Relationship Id="rId15" Type="http://schemas.openxmlformats.org/officeDocument/2006/relationships/hyperlink" Target="http://r20.rs6.net/tn.jsp?f=001N-ORwVt029dqeDF4k2OQ5x1W91Zceq08xwjRXVD5DQ_qQwgK5NLLphzddtiqseXthFbowMPsmAf1XaBDE2HLwkGWvUSHpGuIMcltHmS1rI-9wmdkFLbF6NDlnbp6QO23dk__R6MDGJg=&amp;c=ftDkbHj5fGcsMtD6GStBsuJNlgZKHFbgkQ1Of4Ph7tTd52yh7GDA_w==&amp;ch=b0vswUIgYBh10m1oN_jmllLgK2fFcGdexlBoRmyh2RkzfRfbq2Yl2A==" TargetMode="External"/><Relationship Id="rId23" Type="http://schemas.openxmlformats.org/officeDocument/2006/relationships/image" Target="media/image4.png"/><Relationship Id="rId28" Type="http://schemas.openxmlformats.org/officeDocument/2006/relationships/hyperlink" Target="http://www.constantcontact.com/legal/service-provider?cc=about-service-provider" TargetMode="External"/><Relationship Id="rId10" Type="http://schemas.openxmlformats.org/officeDocument/2006/relationships/hyperlink" Target="http://r20.rs6.net/tn.jsp?f=001N-ORwVt029dqeDF4k2OQ5x1W91Zceq08xwjRXVD5DQ_qQwgK5NLLpuQSXlyAt9oDfnB1_TJGu_bNZREYjF9AKP5XvVIOBGk94dI1LHPWofXOIFgy2BNORrDLxd8vv3TbnW1t5nJL9_U=&amp;c=ftDkbHj5fGcsMtD6GStBsuJNlgZKHFbgkQ1Of4Ph7tTd52yh7GDA_w==&amp;ch=b0vswUIgYBh10m1oN_jmllLgK2fFcGdexlBoRmyh2RkzfRfbq2Yl2A==" TargetMode="External"/><Relationship Id="rId19" Type="http://schemas.openxmlformats.org/officeDocument/2006/relationships/hyperlink" Target="https://bit.ly/2sRTpMp" TargetMode="External"/><Relationship Id="rId31"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r20.rs6.net/tn.jsp?f=001N-ORwVt029dqeDF4k2OQ5x1W91Zceq08xwjRXVD5DQ_qQwgK5NLLpvFO8s5rQFSKc5peY7AhTZ3WeGSrJj8bK-TOkXwEQf4G91NwWkLa9nBuREbaHgSX69sZ4uPBYHqWM3Y1pDfR36g=&amp;c=ftDkbHj5fGcsMtD6GStBsuJNlgZKHFbgkQ1Of4Ph7tTd52yh7GDA_w==&amp;ch=b0vswUIgYBh10m1oN_jmllLgK2fFcGdexlBoRmyh2RkzfRfbq2Yl2A==" TargetMode="External"/><Relationship Id="rId14" Type="http://schemas.openxmlformats.org/officeDocument/2006/relationships/hyperlink" Target="http://r20.rs6.net/tn.jsp?f=001N-ORwVt029dqeDF4k2OQ5x1W91Zceq08xwjRXVD5DQ_qQwgK5NLLpvIa_tuASjR3Z868jqu0iCVgzyxROg0sHNhD1pOnEN4zzHjrRr9w1-XPoN1aCZWILOfR_RN8bCMaOY5KfZSbXpyIXCn21qSuBxhzOEqQzjEZDwHKwQoRnNo=&amp;c=ftDkbHj5fGcsMtD6GStBsuJNlgZKHFbgkQ1Of4Ph7tTd52yh7GDA_w==&amp;ch=b0vswUIgYBh10m1oN_jmllLgK2fFcGdexlBoRmyh2RkzfRfbq2Yl2A==" TargetMode="External"/><Relationship Id="rId22" Type="http://schemas.openxmlformats.org/officeDocument/2006/relationships/hyperlink" Target="http://r20.rs6.net/tn.jsp?f=001N-ORwVt029dqeDF4k2OQ5x1W91Zceq08xwjRXVD5DQ_qQwgK5NLLpnOKZDyFyuf6II-2AIGDWK6B3Yga_yreMb1RMBBpt-5b4ulbPWkJMvyLT6GEeC1h5Y4n5uCprg8BOsUSXJXvRe60HM7PFXFdIg==&amp;c=ftDkbHj5fGcsMtD6GStBsuJNlgZKHFbgkQ1Of4Ph7tTd52yh7GDA_w==&amp;ch=b0vswUIgYBh10m1oN_jmllLgK2fFcGdexlBoRmyh2RkzfRfbq2Yl2A==" TargetMode="External"/><Relationship Id="rId27" Type="http://schemas.openxmlformats.org/officeDocument/2006/relationships/hyperlink" Target="https://visitor.constantcontact.com/do?p=oo&amp;m=0013z8vG1qNYwzbidANEl5xvw%3D&amp;ch=170f7230-7eec-11e8-8285-d4ae52843dc7&amp;ca=fe6fb1eb-502f-4862-80fd-367b38c4708f" TargetMode="External"/><Relationship Id="rId30" Type="http://schemas.openxmlformats.org/officeDocument/2006/relationships/hyperlink" Target="http://www.constantcontact.com/index.jsp?cc=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Hedlung-Hogan</dc:creator>
  <cp:keywords/>
  <dc:description/>
  <cp:lastModifiedBy>Diana Hedlung-Hogan</cp:lastModifiedBy>
  <cp:revision>1</cp:revision>
  <dcterms:created xsi:type="dcterms:W3CDTF">2018-08-27T15:37:00Z</dcterms:created>
  <dcterms:modified xsi:type="dcterms:W3CDTF">2018-08-27T15:37:00Z</dcterms:modified>
</cp:coreProperties>
</file>